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54998" w14:textId="77777777" w:rsidR="00912F10" w:rsidRPr="00716D42" w:rsidRDefault="00912F10" w:rsidP="00716D42">
      <w:pPr>
        <w:spacing w:after="0" w:line="360" w:lineRule="auto"/>
        <w:jc w:val="center"/>
        <w:rPr>
          <w:rFonts w:ascii="Segoe Condensed" w:hAnsi="Segoe Condensed"/>
          <w:b/>
          <w:bCs/>
          <w:sz w:val="26"/>
          <w:szCs w:val="26"/>
        </w:rPr>
      </w:pPr>
      <w:r w:rsidRPr="00716D42">
        <w:rPr>
          <w:rFonts w:ascii="Segoe Condensed" w:hAnsi="Segoe Condensed"/>
          <w:b/>
          <w:bCs/>
          <w:sz w:val="26"/>
          <w:szCs w:val="26"/>
        </w:rPr>
        <w:t>Contratto di prestazione professionale</w:t>
      </w:r>
    </w:p>
    <w:p w14:paraId="0724E3C5" w14:textId="77777777" w:rsidR="00912F10" w:rsidRPr="00716D42" w:rsidRDefault="00912F10" w:rsidP="00716D42">
      <w:pPr>
        <w:spacing w:after="0" w:line="360" w:lineRule="auto"/>
        <w:jc w:val="both"/>
        <w:rPr>
          <w:rFonts w:ascii="Segoe Condensed" w:hAnsi="Segoe Condensed"/>
          <w:sz w:val="26"/>
          <w:szCs w:val="26"/>
        </w:rPr>
      </w:pPr>
      <w:r w:rsidRPr="00716D42">
        <w:rPr>
          <w:rFonts w:ascii="Segoe Condensed" w:hAnsi="Segoe Condensed"/>
          <w:sz w:val="26"/>
          <w:szCs w:val="26"/>
        </w:rPr>
        <w:t>Addì ………. del mese ……</w:t>
      </w:r>
      <w:proofErr w:type="gramStart"/>
      <w:r w:rsidRPr="00716D42">
        <w:rPr>
          <w:rFonts w:ascii="Segoe Condensed" w:hAnsi="Segoe Condensed"/>
          <w:sz w:val="26"/>
          <w:szCs w:val="26"/>
        </w:rPr>
        <w:t>…….</w:t>
      </w:r>
      <w:proofErr w:type="gramEnd"/>
      <w:r w:rsidRPr="00716D42">
        <w:rPr>
          <w:rFonts w:ascii="Segoe Condensed" w:hAnsi="Segoe Condensed"/>
          <w:sz w:val="26"/>
          <w:szCs w:val="26"/>
        </w:rPr>
        <w:t>. dell’anno ……… in Roma, p.za Manfredo Fanti n. 47</w:t>
      </w:r>
    </w:p>
    <w:p w14:paraId="005D457B" w14:textId="77777777" w:rsidR="00912F10" w:rsidRPr="00716D42" w:rsidRDefault="00912F10" w:rsidP="00716D42">
      <w:pPr>
        <w:spacing w:after="0" w:line="360" w:lineRule="auto"/>
        <w:jc w:val="center"/>
        <w:rPr>
          <w:rFonts w:ascii="Segoe Condensed" w:hAnsi="Segoe Condensed"/>
          <w:b/>
          <w:bCs/>
          <w:sz w:val="26"/>
          <w:szCs w:val="26"/>
        </w:rPr>
      </w:pPr>
      <w:r w:rsidRPr="00716D42">
        <w:rPr>
          <w:rFonts w:ascii="Segoe Condensed" w:hAnsi="Segoe Condensed"/>
          <w:b/>
          <w:bCs/>
          <w:sz w:val="26"/>
          <w:szCs w:val="26"/>
        </w:rPr>
        <w:t>tra</w:t>
      </w:r>
    </w:p>
    <w:p w14:paraId="5B53557C" w14:textId="3292C53A" w:rsidR="00912F10" w:rsidRPr="00716D42" w:rsidRDefault="00912F10" w:rsidP="00716D42">
      <w:pPr>
        <w:spacing w:after="0" w:line="360" w:lineRule="auto"/>
        <w:jc w:val="both"/>
        <w:rPr>
          <w:rFonts w:ascii="Segoe Condensed" w:hAnsi="Segoe Condensed"/>
          <w:sz w:val="26"/>
          <w:szCs w:val="26"/>
        </w:rPr>
      </w:pPr>
      <w:r w:rsidRPr="00716D42">
        <w:rPr>
          <w:rFonts w:ascii="Segoe Condensed" w:hAnsi="Segoe Condensed"/>
          <w:sz w:val="26"/>
          <w:szCs w:val="26"/>
        </w:rPr>
        <w:t xml:space="preserve">da una parte, </w:t>
      </w:r>
      <w:r w:rsidR="000B3027">
        <w:rPr>
          <w:rFonts w:ascii="Segoe Condensed" w:hAnsi="Segoe Condensed"/>
          <w:sz w:val="26"/>
          <w:szCs w:val="26"/>
        </w:rPr>
        <w:t>Ordine degli Architetti PPC di Roma e provincia</w:t>
      </w:r>
      <w:r w:rsidRPr="00716D42">
        <w:rPr>
          <w:rFonts w:ascii="Segoe Condensed" w:hAnsi="Segoe Condensed"/>
          <w:sz w:val="26"/>
          <w:szCs w:val="26"/>
        </w:rPr>
        <w:t xml:space="preserve"> (C.F.</w:t>
      </w:r>
      <w:r w:rsidR="007D673C" w:rsidRPr="00716D42">
        <w:rPr>
          <w:rFonts w:ascii="Segoe Condensed" w:hAnsi="Segoe Condensed"/>
          <w:sz w:val="26"/>
          <w:szCs w:val="26"/>
        </w:rPr>
        <w:t xml:space="preserve"> </w:t>
      </w:r>
      <w:r w:rsidRPr="00716D42">
        <w:rPr>
          <w:rFonts w:ascii="Segoe Condensed" w:hAnsi="Segoe Condensed"/>
          <w:sz w:val="26"/>
          <w:szCs w:val="26"/>
        </w:rPr>
        <w:t>n.</w:t>
      </w:r>
      <w:r w:rsidR="007D673C" w:rsidRPr="00716D42">
        <w:rPr>
          <w:rFonts w:ascii="Segoe Condensed" w:hAnsi="Segoe Condensed"/>
          <w:sz w:val="26"/>
          <w:szCs w:val="26"/>
        </w:rPr>
        <w:t>_________________</w:t>
      </w:r>
      <w:r w:rsidRPr="00716D42">
        <w:rPr>
          <w:rFonts w:ascii="Segoe Condensed" w:hAnsi="Segoe Condensed"/>
          <w:sz w:val="26"/>
          <w:szCs w:val="26"/>
        </w:rPr>
        <w:t>) in persona del</w:t>
      </w:r>
      <w:r w:rsidR="000B3027">
        <w:rPr>
          <w:rFonts w:ascii="Segoe Condensed" w:hAnsi="Segoe Condensed"/>
          <w:sz w:val="26"/>
          <w:szCs w:val="26"/>
        </w:rPr>
        <w:t xml:space="preserve"> Rappresentante Legale, Arch. ………………………….</w:t>
      </w:r>
      <w:r w:rsidRPr="00716D42">
        <w:rPr>
          <w:rFonts w:ascii="Segoe Condensed" w:hAnsi="Segoe Condensed"/>
          <w:sz w:val="26"/>
          <w:szCs w:val="26"/>
        </w:rPr>
        <w:t xml:space="preserve"> nato a …………… il ……</w:t>
      </w:r>
      <w:proofErr w:type="gramStart"/>
      <w:r w:rsidRPr="00716D42">
        <w:rPr>
          <w:rFonts w:ascii="Segoe Condensed" w:hAnsi="Segoe Condensed"/>
          <w:sz w:val="26"/>
          <w:szCs w:val="26"/>
        </w:rPr>
        <w:t>…….</w:t>
      </w:r>
      <w:proofErr w:type="gramEnd"/>
      <w:r w:rsidRPr="00716D42">
        <w:rPr>
          <w:rFonts w:ascii="Segoe Condensed" w:hAnsi="Segoe Condensed"/>
          <w:sz w:val="26"/>
          <w:szCs w:val="26"/>
        </w:rPr>
        <w:t xml:space="preserve">, C.F. …………… con domicilio eletto presso la sede </w:t>
      </w:r>
      <w:r w:rsidR="00716D42" w:rsidRPr="00716D42">
        <w:rPr>
          <w:rFonts w:ascii="Segoe Condensed" w:hAnsi="Segoe Condensed"/>
          <w:sz w:val="26"/>
          <w:szCs w:val="26"/>
        </w:rPr>
        <w:t>legale dell</w:t>
      </w:r>
      <w:r w:rsidR="000B3027">
        <w:rPr>
          <w:rFonts w:ascii="Segoe Condensed" w:hAnsi="Segoe Condensed"/>
          <w:sz w:val="26"/>
          <w:szCs w:val="26"/>
        </w:rPr>
        <w:t>’Ente</w:t>
      </w:r>
      <w:r w:rsidR="00716D42" w:rsidRPr="00716D42">
        <w:rPr>
          <w:rFonts w:ascii="Segoe Condensed" w:hAnsi="Segoe Condensed"/>
          <w:sz w:val="26"/>
          <w:szCs w:val="26"/>
        </w:rPr>
        <w:t xml:space="preserve"> </w:t>
      </w:r>
      <w:r w:rsidRPr="00716D42">
        <w:rPr>
          <w:rFonts w:ascii="Segoe Condensed" w:hAnsi="Segoe Condensed"/>
          <w:sz w:val="26"/>
          <w:szCs w:val="26"/>
        </w:rPr>
        <w:t>in Roma in p.za Manfredo Fanti n. 47 (00185), di seguito per brevità anche “OAR” o “Committente”</w:t>
      </w:r>
    </w:p>
    <w:p w14:paraId="4D8DE914" w14:textId="77777777" w:rsidR="00912F10" w:rsidRPr="00716D42" w:rsidRDefault="00912F10" w:rsidP="00716D42">
      <w:pPr>
        <w:spacing w:after="0" w:line="360" w:lineRule="auto"/>
        <w:jc w:val="center"/>
        <w:rPr>
          <w:rFonts w:ascii="Segoe Condensed" w:hAnsi="Segoe Condensed"/>
          <w:b/>
          <w:bCs/>
          <w:sz w:val="26"/>
          <w:szCs w:val="26"/>
        </w:rPr>
      </w:pPr>
      <w:r w:rsidRPr="00716D42">
        <w:rPr>
          <w:rFonts w:ascii="Segoe Condensed" w:hAnsi="Segoe Condensed"/>
          <w:b/>
          <w:bCs/>
          <w:sz w:val="26"/>
          <w:szCs w:val="26"/>
        </w:rPr>
        <w:t>e</w:t>
      </w:r>
    </w:p>
    <w:p w14:paraId="4863E360" w14:textId="7CEE912F" w:rsidR="00912F10" w:rsidRPr="00716D42" w:rsidRDefault="00912F10" w:rsidP="00716D42">
      <w:pPr>
        <w:spacing w:after="0" w:line="360" w:lineRule="auto"/>
        <w:jc w:val="both"/>
        <w:rPr>
          <w:rFonts w:ascii="Segoe Condensed" w:hAnsi="Segoe Condensed"/>
          <w:sz w:val="26"/>
          <w:szCs w:val="26"/>
        </w:rPr>
      </w:pPr>
      <w:r w:rsidRPr="00716D42">
        <w:rPr>
          <w:rFonts w:ascii="Segoe Condensed" w:hAnsi="Segoe Condensed"/>
          <w:sz w:val="26"/>
          <w:szCs w:val="26"/>
        </w:rPr>
        <w:t>dall’altra parte, il dott. ……………</w:t>
      </w:r>
      <w:proofErr w:type="gramStart"/>
      <w:r w:rsidRPr="00716D42">
        <w:rPr>
          <w:rFonts w:ascii="Segoe Condensed" w:hAnsi="Segoe Condensed"/>
          <w:sz w:val="26"/>
          <w:szCs w:val="26"/>
        </w:rPr>
        <w:t>…….</w:t>
      </w:r>
      <w:proofErr w:type="gramEnd"/>
      <w:r w:rsidRPr="00716D42">
        <w:rPr>
          <w:rFonts w:ascii="Segoe Condensed" w:hAnsi="Segoe Condensed"/>
          <w:sz w:val="26"/>
          <w:szCs w:val="26"/>
        </w:rPr>
        <w:t>. nato a ………… il ……… domiciliato a ………. in via/piazza …</w:t>
      </w:r>
      <w:proofErr w:type="gramStart"/>
      <w:r w:rsidRPr="00716D42">
        <w:rPr>
          <w:rFonts w:ascii="Segoe Condensed" w:hAnsi="Segoe Condensed"/>
          <w:sz w:val="26"/>
          <w:szCs w:val="26"/>
        </w:rPr>
        <w:t>…….</w:t>
      </w:r>
      <w:proofErr w:type="gramEnd"/>
      <w:r w:rsidRPr="00716D42">
        <w:rPr>
          <w:rFonts w:ascii="Segoe Condensed" w:hAnsi="Segoe Condensed"/>
          <w:sz w:val="26"/>
          <w:szCs w:val="26"/>
        </w:rPr>
        <w:t xml:space="preserve">. di seguito anche il Professionista, P.IVA ___________, Iscritto all'albo dei dottori commercialisti ed esperti contabili di </w:t>
      </w:r>
      <w:proofErr w:type="gramStart"/>
      <w:r w:rsidRPr="00716D42">
        <w:rPr>
          <w:rFonts w:ascii="Segoe Condensed" w:hAnsi="Segoe Condensed"/>
          <w:sz w:val="26"/>
          <w:szCs w:val="26"/>
        </w:rPr>
        <w:t>…….</w:t>
      </w:r>
      <w:proofErr w:type="gramEnd"/>
      <w:r w:rsidRPr="00716D42">
        <w:rPr>
          <w:rFonts w:ascii="Segoe Condensed" w:hAnsi="Segoe Condensed"/>
          <w:sz w:val="26"/>
          <w:szCs w:val="26"/>
        </w:rPr>
        <w:t xml:space="preserve">. - sez. ___ e revisore legale ai sensi del </w:t>
      </w:r>
      <w:r w:rsidR="007752F3" w:rsidRPr="00716D42">
        <w:rPr>
          <w:rFonts w:ascii="Segoe Condensed" w:hAnsi="Segoe Condensed"/>
          <w:sz w:val="26"/>
          <w:szCs w:val="26"/>
        </w:rPr>
        <w:t>D.lgs.</w:t>
      </w:r>
      <w:r w:rsidRPr="00716D42">
        <w:rPr>
          <w:rFonts w:ascii="Segoe Condensed" w:hAnsi="Segoe Condensed"/>
          <w:sz w:val="26"/>
          <w:szCs w:val="26"/>
        </w:rPr>
        <w:t xml:space="preserve"> n. 39/2010, di seguito per brevità anche “Professionista”</w:t>
      </w:r>
    </w:p>
    <w:p w14:paraId="6ECB9E3D" w14:textId="77777777" w:rsidR="00912F10" w:rsidRPr="00716D42" w:rsidRDefault="00912F10" w:rsidP="00716D42">
      <w:pPr>
        <w:spacing w:after="0" w:line="360" w:lineRule="auto"/>
        <w:jc w:val="center"/>
        <w:rPr>
          <w:rFonts w:ascii="Segoe Condensed" w:hAnsi="Segoe Condensed"/>
          <w:b/>
          <w:bCs/>
          <w:sz w:val="26"/>
          <w:szCs w:val="26"/>
        </w:rPr>
      </w:pPr>
      <w:r w:rsidRPr="00716D42">
        <w:rPr>
          <w:rFonts w:ascii="Segoe Condensed" w:hAnsi="Segoe Condensed"/>
          <w:b/>
          <w:bCs/>
          <w:sz w:val="26"/>
          <w:szCs w:val="26"/>
        </w:rPr>
        <w:t>PREMESSO CHE</w:t>
      </w:r>
    </w:p>
    <w:p w14:paraId="74AB5262" w14:textId="129FBE11" w:rsidR="00912F10" w:rsidRPr="00716D42" w:rsidRDefault="007752F3" w:rsidP="00716D42">
      <w:pPr>
        <w:spacing w:after="0" w:line="360" w:lineRule="auto"/>
        <w:jc w:val="both"/>
        <w:rPr>
          <w:rFonts w:ascii="Segoe Condensed" w:hAnsi="Segoe Condensed"/>
          <w:sz w:val="26"/>
          <w:szCs w:val="26"/>
        </w:rPr>
      </w:pPr>
      <w:r>
        <w:rPr>
          <w:rFonts w:ascii="Segoe Condensed" w:hAnsi="Segoe Condensed"/>
          <w:sz w:val="26"/>
          <w:szCs w:val="26"/>
        </w:rPr>
        <w:t>L</w:t>
      </w:r>
      <w:r w:rsidR="00912F10" w:rsidRPr="00716D42">
        <w:rPr>
          <w:rFonts w:ascii="Segoe Condensed" w:hAnsi="Segoe Condensed"/>
          <w:sz w:val="26"/>
          <w:szCs w:val="26"/>
        </w:rPr>
        <w:t>’assemblea de</w:t>
      </w:r>
      <w:r w:rsidR="000B3027">
        <w:rPr>
          <w:rFonts w:ascii="Segoe Condensed" w:hAnsi="Segoe Condensed"/>
          <w:sz w:val="26"/>
          <w:szCs w:val="26"/>
        </w:rPr>
        <w:t xml:space="preserve">gli iscritti in data </w:t>
      </w:r>
      <w:r w:rsidR="000B3027" w:rsidRPr="00DB54B6">
        <w:rPr>
          <w:rFonts w:ascii="Segoe Condensed" w:hAnsi="Segoe Condensed"/>
          <w:sz w:val="26"/>
          <w:szCs w:val="26"/>
        </w:rPr>
        <w:t>…</w:t>
      </w:r>
      <w:r w:rsidRPr="00DB54B6">
        <w:rPr>
          <w:rFonts w:ascii="Segoe Condensed" w:hAnsi="Segoe Condensed"/>
          <w:sz w:val="26"/>
          <w:szCs w:val="26"/>
        </w:rPr>
        <w:t>…..</w:t>
      </w:r>
      <w:r w:rsidR="000B3027" w:rsidRPr="00DB54B6">
        <w:rPr>
          <w:rFonts w:ascii="Segoe Condensed" w:hAnsi="Segoe Condensed"/>
          <w:sz w:val="26"/>
          <w:szCs w:val="26"/>
        </w:rPr>
        <w:t>.</w:t>
      </w:r>
      <w:r>
        <w:rPr>
          <w:rFonts w:ascii="Segoe Condensed" w:hAnsi="Segoe Condensed"/>
          <w:sz w:val="26"/>
          <w:szCs w:val="26"/>
        </w:rPr>
        <w:t xml:space="preserve"> ha nominato il Professionista nella figura del Dottor. ______________, indicato dal consiglio dell’OAR nella seduta del </w:t>
      </w:r>
      <w:r w:rsidRPr="00DB54B6">
        <w:rPr>
          <w:rFonts w:ascii="Segoe Condensed" w:hAnsi="Segoe Condensed"/>
          <w:sz w:val="26"/>
          <w:szCs w:val="26"/>
        </w:rPr>
        <w:t>…………</w:t>
      </w:r>
      <w:r>
        <w:rPr>
          <w:rFonts w:ascii="Segoe Condensed" w:hAnsi="Segoe Condensed"/>
          <w:sz w:val="26"/>
          <w:szCs w:val="26"/>
        </w:rPr>
        <w:t xml:space="preserve"> all’esito del relativo avviso</w:t>
      </w:r>
      <w:r w:rsidR="000B3027">
        <w:rPr>
          <w:rFonts w:ascii="Segoe Condensed" w:hAnsi="Segoe Condensed"/>
          <w:sz w:val="26"/>
          <w:szCs w:val="26"/>
        </w:rPr>
        <w:t>;</w:t>
      </w:r>
    </w:p>
    <w:p w14:paraId="6B846F9C" w14:textId="77777777" w:rsidR="00912F10" w:rsidRPr="00716D42" w:rsidRDefault="00912F10" w:rsidP="00716D42">
      <w:pPr>
        <w:spacing w:after="0" w:line="360" w:lineRule="auto"/>
        <w:jc w:val="both"/>
        <w:rPr>
          <w:rFonts w:ascii="Segoe Condensed" w:hAnsi="Segoe Condensed"/>
          <w:b/>
          <w:bCs/>
          <w:sz w:val="26"/>
          <w:szCs w:val="26"/>
        </w:rPr>
      </w:pPr>
      <w:r w:rsidRPr="00716D42">
        <w:rPr>
          <w:rFonts w:ascii="Segoe Condensed" w:hAnsi="Segoe Condensed"/>
          <w:b/>
          <w:bCs/>
          <w:sz w:val="26"/>
          <w:szCs w:val="26"/>
        </w:rPr>
        <w:t>si conviene e si stipula quanto segue:</w:t>
      </w:r>
    </w:p>
    <w:p w14:paraId="52BAB72C" w14:textId="77777777" w:rsidR="00912F10" w:rsidRPr="00716D42" w:rsidRDefault="00912F10" w:rsidP="00716D42">
      <w:pPr>
        <w:spacing w:after="0" w:line="360" w:lineRule="auto"/>
        <w:jc w:val="both"/>
        <w:rPr>
          <w:rFonts w:ascii="Segoe Condensed" w:hAnsi="Segoe Condensed"/>
          <w:sz w:val="26"/>
          <w:szCs w:val="26"/>
        </w:rPr>
      </w:pPr>
    </w:p>
    <w:p w14:paraId="6011E46E" w14:textId="21580AEA" w:rsidR="00912F10" w:rsidRPr="00716D42" w:rsidRDefault="00912F10" w:rsidP="00716D42">
      <w:pPr>
        <w:spacing w:after="0" w:line="360" w:lineRule="auto"/>
        <w:jc w:val="both"/>
        <w:rPr>
          <w:rFonts w:ascii="Segoe Condensed" w:hAnsi="Segoe Condensed"/>
          <w:b/>
          <w:bCs/>
          <w:sz w:val="26"/>
          <w:szCs w:val="26"/>
        </w:rPr>
      </w:pPr>
      <w:r w:rsidRPr="00716D42">
        <w:rPr>
          <w:rFonts w:ascii="Segoe Condensed" w:hAnsi="Segoe Condensed"/>
          <w:b/>
          <w:bCs/>
          <w:sz w:val="26"/>
          <w:szCs w:val="26"/>
        </w:rPr>
        <w:t>1.</w:t>
      </w:r>
      <w:r w:rsidRPr="00716D42">
        <w:rPr>
          <w:rFonts w:ascii="Segoe Condensed" w:hAnsi="Segoe Condensed"/>
          <w:b/>
          <w:bCs/>
          <w:sz w:val="26"/>
          <w:szCs w:val="26"/>
        </w:rPr>
        <w:tab/>
      </w:r>
      <w:r w:rsidR="00D40E2E" w:rsidRPr="00716D42">
        <w:rPr>
          <w:rFonts w:ascii="Segoe Condensed" w:hAnsi="Segoe Condensed"/>
          <w:b/>
          <w:bCs/>
          <w:sz w:val="26"/>
          <w:szCs w:val="26"/>
        </w:rPr>
        <w:t>OGGETTO E MODALITÀ DI ESECUZIONE</w:t>
      </w:r>
    </w:p>
    <w:p w14:paraId="455A2312" w14:textId="77777777" w:rsidR="00A13A59" w:rsidRDefault="00912F10" w:rsidP="00716D42">
      <w:pPr>
        <w:spacing w:after="0" w:line="360" w:lineRule="auto"/>
        <w:jc w:val="both"/>
        <w:rPr>
          <w:rFonts w:ascii="Segoe Condensed" w:hAnsi="Segoe Condensed"/>
          <w:sz w:val="26"/>
          <w:szCs w:val="26"/>
        </w:rPr>
      </w:pPr>
      <w:r w:rsidRPr="00716D42">
        <w:rPr>
          <w:rFonts w:ascii="Segoe Condensed" w:hAnsi="Segoe Condensed"/>
          <w:sz w:val="26"/>
          <w:szCs w:val="26"/>
        </w:rPr>
        <w:t>L’OAR affida al Professionista, che accetta, il mandato:</w:t>
      </w:r>
    </w:p>
    <w:p w14:paraId="4B94BCF8" w14:textId="32AFFCA6" w:rsidR="00F96C2A" w:rsidRDefault="00912F10" w:rsidP="00B00643">
      <w:pPr>
        <w:pStyle w:val="Paragrafoelenco"/>
        <w:numPr>
          <w:ilvl w:val="0"/>
          <w:numId w:val="6"/>
        </w:numPr>
        <w:spacing w:after="0" w:line="360" w:lineRule="auto"/>
        <w:jc w:val="both"/>
        <w:rPr>
          <w:rFonts w:ascii="Segoe Condensed" w:hAnsi="Segoe Condensed"/>
          <w:sz w:val="26"/>
          <w:szCs w:val="26"/>
        </w:rPr>
      </w:pPr>
      <w:r w:rsidRPr="00F96C2A">
        <w:rPr>
          <w:rFonts w:ascii="Segoe Condensed" w:hAnsi="Segoe Condensed"/>
          <w:sz w:val="26"/>
          <w:szCs w:val="26"/>
        </w:rPr>
        <w:t xml:space="preserve">di </w:t>
      </w:r>
      <w:r w:rsidR="000B3027" w:rsidRPr="00F96C2A">
        <w:rPr>
          <w:rFonts w:ascii="Segoe Condensed" w:hAnsi="Segoe Condensed"/>
          <w:sz w:val="26"/>
          <w:szCs w:val="26"/>
        </w:rPr>
        <w:t>Presidente del collegio dei</w:t>
      </w:r>
      <w:r w:rsidRPr="00F96C2A">
        <w:rPr>
          <w:rFonts w:ascii="Segoe Condensed" w:hAnsi="Segoe Condensed"/>
          <w:sz w:val="26"/>
          <w:szCs w:val="26"/>
        </w:rPr>
        <w:t xml:space="preserve"> revisor</w:t>
      </w:r>
      <w:r w:rsidR="000B3027" w:rsidRPr="00F96C2A">
        <w:rPr>
          <w:rFonts w:ascii="Segoe Condensed" w:hAnsi="Segoe Condensed"/>
          <w:sz w:val="26"/>
          <w:szCs w:val="26"/>
        </w:rPr>
        <w:t>i dei conti dell’OAR</w:t>
      </w:r>
      <w:r w:rsidRPr="00F96C2A">
        <w:rPr>
          <w:rFonts w:ascii="Segoe Condensed" w:hAnsi="Segoe Condensed"/>
          <w:sz w:val="26"/>
          <w:szCs w:val="26"/>
        </w:rPr>
        <w:t xml:space="preserve"> </w:t>
      </w:r>
      <w:r w:rsidR="000B3027" w:rsidRPr="00F96C2A">
        <w:rPr>
          <w:rFonts w:ascii="Segoe Condensed" w:hAnsi="Segoe Condensed"/>
          <w:sz w:val="26"/>
          <w:szCs w:val="26"/>
        </w:rPr>
        <w:t>–</w:t>
      </w:r>
      <w:r w:rsidRPr="00F96C2A">
        <w:rPr>
          <w:rFonts w:ascii="Segoe Condensed" w:hAnsi="Segoe Condensed"/>
          <w:sz w:val="26"/>
          <w:szCs w:val="26"/>
        </w:rPr>
        <w:t xml:space="preserve"> </w:t>
      </w:r>
      <w:r w:rsidR="007752F3" w:rsidRPr="00F96C2A">
        <w:rPr>
          <w:rFonts w:ascii="Segoe Condensed" w:hAnsi="Segoe Condensed"/>
          <w:sz w:val="26"/>
          <w:szCs w:val="26"/>
        </w:rPr>
        <w:t>triennio</w:t>
      </w:r>
      <w:r w:rsidR="000B3027" w:rsidRPr="00F96C2A">
        <w:rPr>
          <w:rFonts w:ascii="Segoe Condensed" w:hAnsi="Segoe Condensed"/>
          <w:sz w:val="26"/>
          <w:szCs w:val="26"/>
        </w:rPr>
        <w:t xml:space="preserve"> luglio</w:t>
      </w:r>
      <w:r w:rsidRPr="00F96C2A">
        <w:rPr>
          <w:rFonts w:ascii="Segoe Condensed" w:hAnsi="Segoe Condensed"/>
          <w:sz w:val="26"/>
          <w:szCs w:val="26"/>
        </w:rPr>
        <w:t xml:space="preserve"> 202</w:t>
      </w:r>
      <w:r w:rsidR="00FD0F17">
        <w:rPr>
          <w:rFonts w:ascii="Segoe Condensed" w:hAnsi="Segoe Condensed"/>
          <w:sz w:val="26"/>
          <w:szCs w:val="26"/>
        </w:rPr>
        <w:t>5</w:t>
      </w:r>
      <w:r w:rsidR="000B3027" w:rsidRPr="00F96C2A">
        <w:rPr>
          <w:rFonts w:ascii="Segoe Condensed" w:hAnsi="Segoe Condensed"/>
          <w:sz w:val="26"/>
          <w:szCs w:val="26"/>
        </w:rPr>
        <w:t xml:space="preserve"> </w:t>
      </w:r>
      <w:r w:rsidRPr="00F96C2A">
        <w:rPr>
          <w:rFonts w:ascii="Segoe Condensed" w:hAnsi="Segoe Condensed"/>
          <w:sz w:val="26"/>
          <w:szCs w:val="26"/>
        </w:rPr>
        <w:t>-</w:t>
      </w:r>
      <w:r w:rsidR="000B3027" w:rsidRPr="00F96C2A">
        <w:rPr>
          <w:rFonts w:ascii="Segoe Condensed" w:hAnsi="Segoe Condensed"/>
          <w:sz w:val="26"/>
          <w:szCs w:val="26"/>
        </w:rPr>
        <w:t xml:space="preserve"> luglio</w:t>
      </w:r>
      <w:r w:rsidRPr="00F96C2A">
        <w:rPr>
          <w:rFonts w:ascii="Segoe Condensed" w:hAnsi="Segoe Condensed"/>
          <w:sz w:val="26"/>
          <w:szCs w:val="26"/>
        </w:rPr>
        <w:t xml:space="preserve"> 202</w:t>
      </w:r>
      <w:r w:rsidR="00FD0F17">
        <w:rPr>
          <w:rFonts w:ascii="Segoe Condensed" w:hAnsi="Segoe Condensed"/>
          <w:sz w:val="26"/>
          <w:szCs w:val="26"/>
        </w:rPr>
        <w:t>8</w:t>
      </w:r>
      <w:r w:rsidRPr="00F96C2A">
        <w:rPr>
          <w:rFonts w:ascii="Segoe Condensed" w:hAnsi="Segoe Condensed"/>
          <w:sz w:val="26"/>
          <w:szCs w:val="26"/>
        </w:rPr>
        <w:t>,</w:t>
      </w:r>
      <w:r w:rsidR="000B3027" w:rsidRPr="00F96C2A">
        <w:rPr>
          <w:rFonts w:ascii="Segoe Condensed" w:hAnsi="Segoe Condensed"/>
          <w:sz w:val="26"/>
          <w:szCs w:val="26"/>
        </w:rPr>
        <w:t xml:space="preserve"> e comunque inclusa l’approvazione dell’ultimo bilancio consuntivo dell’anno 202</w:t>
      </w:r>
      <w:r w:rsidR="00FD0F17">
        <w:rPr>
          <w:rFonts w:ascii="Segoe Condensed" w:hAnsi="Segoe Condensed"/>
          <w:sz w:val="26"/>
          <w:szCs w:val="26"/>
        </w:rPr>
        <w:t>7</w:t>
      </w:r>
      <w:r w:rsidR="000B3027" w:rsidRPr="00F96C2A">
        <w:rPr>
          <w:rFonts w:ascii="Segoe Condensed" w:hAnsi="Segoe Condensed"/>
          <w:sz w:val="26"/>
          <w:szCs w:val="26"/>
        </w:rPr>
        <w:t>,</w:t>
      </w:r>
      <w:r w:rsidRPr="00F96C2A">
        <w:rPr>
          <w:rFonts w:ascii="Segoe Condensed" w:hAnsi="Segoe Condensed"/>
          <w:sz w:val="26"/>
          <w:szCs w:val="26"/>
        </w:rPr>
        <w:t xml:space="preserve"> secondo le disposizioni di legge ed in particolare quelle contenute negli artt. 2397-2409 del codice civile così come negli atti indicati in Premessa;</w:t>
      </w:r>
    </w:p>
    <w:p w14:paraId="0CF658E0" w14:textId="2B59C24E" w:rsidR="00F96C2A" w:rsidRDefault="00F96C2A" w:rsidP="00716D42">
      <w:pPr>
        <w:pStyle w:val="Paragrafoelenco"/>
        <w:numPr>
          <w:ilvl w:val="0"/>
          <w:numId w:val="6"/>
        </w:numPr>
        <w:spacing w:after="0" w:line="360" w:lineRule="auto"/>
        <w:jc w:val="both"/>
        <w:rPr>
          <w:rFonts w:ascii="Segoe Condensed" w:hAnsi="Segoe Condensed"/>
          <w:sz w:val="26"/>
          <w:szCs w:val="26"/>
        </w:rPr>
      </w:pPr>
      <w:r>
        <w:rPr>
          <w:rFonts w:ascii="Segoe Condensed" w:hAnsi="Segoe Condensed"/>
          <w:sz w:val="26"/>
          <w:szCs w:val="26"/>
        </w:rPr>
        <w:t>per l</w:t>
      </w:r>
      <w:r w:rsidR="00912F10" w:rsidRPr="00F96C2A">
        <w:rPr>
          <w:rFonts w:ascii="Segoe Condensed" w:hAnsi="Segoe Condensed"/>
          <w:sz w:val="26"/>
          <w:szCs w:val="26"/>
        </w:rPr>
        <w:t>a revisione del</w:t>
      </w:r>
      <w:r w:rsidR="00A13A59" w:rsidRPr="00F96C2A">
        <w:rPr>
          <w:rFonts w:ascii="Segoe Condensed" w:hAnsi="Segoe Condensed"/>
          <w:sz w:val="26"/>
          <w:szCs w:val="26"/>
        </w:rPr>
        <w:t xml:space="preserve"> bilancio di previsione, le relative variazioni ed il conto consuntivo</w:t>
      </w:r>
      <w:r w:rsidR="00912F10" w:rsidRPr="00F96C2A">
        <w:rPr>
          <w:rFonts w:ascii="Segoe Condensed" w:hAnsi="Segoe Condensed"/>
          <w:sz w:val="26"/>
          <w:szCs w:val="26"/>
        </w:rPr>
        <w:t xml:space="preserve"> al 31 dicembre 20</w:t>
      </w:r>
      <w:r w:rsidR="000B3027" w:rsidRPr="00F96C2A">
        <w:rPr>
          <w:rFonts w:ascii="Segoe Condensed" w:hAnsi="Segoe Condensed"/>
          <w:sz w:val="26"/>
          <w:szCs w:val="26"/>
        </w:rPr>
        <w:t>2</w:t>
      </w:r>
      <w:r w:rsidR="00FD0F17">
        <w:rPr>
          <w:rFonts w:ascii="Segoe Condensed" w:hAnsi="Segoe Condensed"/>
          <w:sz w:val="26"/>
          <w:szCs w:val="26"/>
        </w:rPr>
        <w:t>5</w:t>
      </w:r>
      <w:r w:rsidR="00912F10" w:rsidRPr="00F96C2A">
        <w:rPr>
          <w:rFonts w:ascii="Segoe Condensed" w:hAnsi="Segoe Condensed"/>
          <w:sz w:val="26"/>
          <w:szCs w:val="26"/>
        </w:rPr>
        <w:t xml:space="preserve"> e dei </w:t>
      </w:r>
      <w:r w:rsidR="00A13A59" w:rsidRPr="00F96C2A">
        <w:rPr>
          <w:rFonts w:ascii="Segoe Condensed" w:hAnsi="Segoe Condensed"/>
          <w:sz w:val="26"/>
          <w:szCs w:val="26"/>
        </w:rPr>
        <w:t>2</w:t>
      </w:r>
      <w:r w:rsidR="00912F10" w:rsidRPr="00F96C2A">
        <w:rPr>
          <w:rFonts w:ascii="Segoe Condensed" w:hAnsi="Segoe Condensed"/>
          <w:sz w:val="26"/>
          <w:szCs w:val="26"/>
        </w:rPr>
        <w:t xml:space="preserve"> successivi esercizi con chiusura al 31 dicembre 202</w:t>
      </w:r>
      <w:r w:rsidR="00FD0F17">
        <w:rPr>
          <w:rFonts w:ascii="Segoe Condensed" w:hAnsi="Segoe Condensed"/>
          <w:sz w:val="26"/>
          <w:szCs w:val="26"/>
        </w:rPr>
        <w:t>7</w:t>
      </w:r>
      <w:r w:rsidR="00912F10" w:rsidRPr="00F96C2A">
        <w:rPr>
          <w:rFonts w:ascii="Segoe Condensed" w:hAnsi="Segoe Condensed"/>
          <w:sz w:val="26"/>
          <w:szCs w:val="26"/>
        </w:rPr>
        <w:t xml:space="preserve"> nonché la verifica sulla coerenza della relazione sulla gestione con il bilancio;</w:t>
      </w:r>
      <w:r w:rsidR="004740B0" w:rsidRPr="00F96C2A">
        <w:rPr>
          <w:rFonts w:ascii="Segoe Condensed" w:hAnsi="Segoe Condensed"/>
          <w:sz w:val="26"/>
          <w:szCs w:val="26"/>
        </w:rPr>
        <w:t xml:space="preserve"> la revisione del bilancio d’esercizio farà riferimento allo stato </w:t>
      </w:r>
      <w:r w:rsidR="004740B0" w:rsidRPr="00F96C2A">
        <w:rPr>
          <w:rFonts w:ascii="Segoe Condensed" w:hAnsi="Segoe Condensed"/>
          <w:sz w:val="26"/>
          <w:szCs w:val="26"/>
        </w:rPr>
        <w:lastRenderedPageBreak/>
        <w:t>patrimoniale, al conto economico ed alla nota integrativa predisposti in conformità alle norme che ne disciplinano la redazione ed ai principi contabili pertinenti.</w:t>
      </w:r>
    </w:p>
    <w:p w14:paraId="70052D9E" w14:textId="77777777" w:rsidR="00F96C2A" w:rsidRDefault="00F96C2A" w:rsidP="00716D42">
      <w:pPr>
        <w:pStyle w:val="Paragrafoelenco"/>
        <w:numPr>
          <w:ilvl w:val="0"/>
          <w:numId w:val="6"/>
        </w:numPr>
        <w:spacing w:after="0" w:line="360" w:lineRule="auto"/>
        <w:jc w:val="both"/>
        <w:rPr>
          <w:rFonts w:ascii="Segoe Condensed" w:hAnsi="Segoe Condensed"/>
          <w:sz w:val="26"/>
          <w:szCs w:val="26"/>
        </w:rPr>
      </w:pPr>
      <w:r>
        <w:rPr>
          <w:rFonts w:ascii="Segoe Condensed" w:hAnsi="Segoe Condensed"/>
          <w:sz w:val="26"/>
          <w:szCs w:val="26"/>
        </w:rPr>
        <w:t xml:space="preserve">Per </w:t>
      </w:r>
      <w:r w:rsidR="00912F10" w:rsidRPr="00F96C2A">
        <w:rPr>
          <w:rFonts w:ascii="Segoe Condensed" w:hAnsi="Segoe Condensed"/>
          <w:sz w:val="26"/>
          <w:szCs w:val="26"/>
        </w:rPr>
        <w:t>la verifica della regolare tenuta della contabilità sociale e della corretta rilevazione dei fatti di gestione nelle scritture contabili</w:t>
      </w:r>
      <w:r w:rsidR="00A13A59" w:rsidRPr="00F96C2A">
        <w:rPr>
          <w:rFonts w:ascii="Segoe Condensed" w:hAnsi="Segoe Condensed"/>
          <w:sz w:val="26"/>
          <w:szCs w:val="26"/>
        </w:rPr>
        <w:t>, finanziarie e patrimoniali</w:t>
      </w:r>
      <w:r w:rsidR="00912F10" w:rsidRPr="00F96C2A">
        <w:rPr>
          <w:rFonts w:ascii="Segoe Condensed" w:hAnsi="Segoe Condensed"/>
          <w:sz w:val="26"/>
          <w:szCs w:val="26"/>
        </w:rPr>
        <w:t>.</w:t>
      </w:r>
    </w:p>
    <w:p w14:paraId="672D82FC" w14:textId="77777777" w:rsidR="00F96C2A" w:rsidRDefault="00F96C2A" w:rsidP="004740B0">
      <w:pPr>
        <w:pStyle w:val="Paragrafoelenco"/>
        <w:numPr>
          <w:ilvl w:val="0"/>
          <w:numId w:val="6"/>
        </w:numPr>
        <w:spacing w:after="0" w:line="360" w:lineRule="auto"/>
        <w:jc w:val="both"/>
        <w:rPr>
          <w:rFonts w:ascii="Segoe Condensed" w:hAnsi="Segoe Condensed"/>
          <w:sz w:val="26"/>
          <w:szCs w:val="26"/>
        </w:rPr>
      </w:pPr>
      <w:r>
        <w:rPr>
          <w:rFonts w:ascii="Segoe Condensed" w:hAnsi="Segoe Condensed"/>
          <w:sz w:val="26"/>
          <w:szCs w:val="26"/>
        </w:rPr>
        <w:t xml:space="preserve">Per </w:t>
      </w:r>
      <w:r w:rsidR="00A13A59" w:rsidRPr="00F96C2A">
        <w:rPr>
          <w:rFonts w:ascii="Segoe Condensed" w:hAnsi="Segoe Condensed"/>
          <w:sz w:val="26"/>
          <w:szCs w:val="26"/>
        </w:rPr>
        <w:t xml:space="preserve">la verifica di cassa e </w:t>
      </w:r>
      <w:r>
        <w:rPr>
          <w:rFonts w:ascii="Segoe Condensed" w:hAnsi="Segoe Condensed"/>
          <w:sz w:val="26"/>
          <w:szCs w:val="26"/>
        </w:rPr>
        <w:t>de</w:t>
      </w:r>
      <w:r w:rsidR="00A13A59" w:rsidRPr="00F96C2A">
        <w:rPr>
          <w:rFonts w:ascii="Segoe Condensed" w:hAnsi="Segoe Condensed"/>
          <w:sz w:val="26"/>
          <w:szCs w:val="26"/>
        </w:rPr>
        <w:t>ll’esistenza dei valori e dei titoli in proprietà, deposito, cauzione o custodia.</w:t>
      </w:r>
    </w:p>
    <w:p w14:paraId="26980148" w14:textId="64BB42EE" w:rsidR="004740B0" w:rsidRPr="00F96C2A" w:rsidRDefault="00F96C2A" w:rsidP="004740B0">
      <w:pPr>
        <w:pStyle w:val="Paragrafoelenco"/>
        <w:numPr>
          <w:ilvl w:val="0"/>
          <w:numId w:val="6"/>
        </w:numPr>
        <w:spacing w:after="0" w:line="360" w:lineRule="auto"/>
        <w:jc w:val="both"/>
        <w:rPr>
          <w:rFonts w:ascii="Segoe Condensed" w:hAnsi="Segoe Condensed"/>
          <w:sz w:val="26"/>
          <w:szCs w:val="26"/>
        </w:rPr>
      </w:pPr>
      <w:r>
        <w:rPr>
          <w:rFonts w:ascii="Segoe Condensed" w:hAnsi="Segoe Condensed"/>
          <w:sz w:val="26"/>
          <w:szCs w:val="26"/>
        </w:rPr>
        <w:t>Per l</w:t>
      </w:r>
      <w:r w:rsidR="004740B0" w:rsidRPr="00F96C2A">
        <w:rPr>
          <w:rFonts w:ascii="Segoe Condensed" w:hAnsi="Segoe Condensed"/>
          <w:sz w:val="26"/>
          <w:szCs w:val="26"/>
        </w:rPr>
        <w:t>’attività di vigilanza:</w:t>
      </w:r>
    </w:p>
    <w:p w14:paraId="3E842B97" w14:textId="4A180E1D" w:rsidR="004740B0" w:rsidRDefault="004740B0" w:rsidP="00F96C2A">
      <w:pPr>
        <w:pStyle w:val="Paragrafoelenco"/>
        <w:numPr>
          <w:ilvl w:val="0"/>
          <w:numId w:val="3"/>
        </w:numPr>
        <w:tabs>
          <w:tab w:val="left" w:pos="993"/>
        </w:tabs>
        <w:spacing w:after="0" w:line="360" w:lineRule="auto"/>
        <w:ind w:hanging="153"/>
        <w:jc w:val="both"/>
        <w:rPr>
          <w:rFonts w:ascii="Segoe Condensed" w:hAnsi="Segoe Condensed"/>
          <w:sz w:val="26"/>
          <w:szCs w:val="26"/>
        </w:rPr>
      </w:pPr>
      <w:r w:rsidRPr="004740B0">
        <w:rPr>
          <w:rFonts w:ascii="Segoe Condensed" w:hAnsi="Segoe Condensed"/>
          <w:sz w:val="26"/>
          <w:szCs w:val="26"/>
        </w:rPr>
        <w:t xml:space="preserve">sull’osservanza della legge e </w:t>
      </w:r>
      <w:r w:rsidR="000B3027">
        <w:rPr>
          <w:rFonts w:ascii="Segoe Condensed" w:hAnsi="Segoe Condensed"/>
          <w:sz w:val="26"/>
          <w:szCs w:val="26"/>
        </w:rPr>
        <w:t>dei regolamenti</w:t>
      </w:r>
      <w:r w:rsidRPr="004740B0">
        <w:rPr>
          <w:rFonts w:ascii="Segoe Condensed" w:hAnsi="Segoe Condensed"/>
          <w:sz w:val="26"/>
          <w:szCs w:val="26"/>
        </w:rPr>
        <w:t xml:space="preserve">; </w:t>
      </w:r>
    </w:p>
    <w:p w14:paraId="2CDF99CB" w14:textId="77777777" w:rsidR="004740B0" w:rsidRDefault="004740B0" w:rsidP="00F96C2A">
      <w:pPr>
        <w:pStyle w:val="Paragrafoelenco"/>
        <w:numPr>
          <w:ilvl w:val="0"/>
          <w:numId w:val="3"/>
        </w:numPr>
        <w:tabs>
          <w:tab w:val="left" w:pos="993"/>
        </w:tabs>
        <w:spacing w:after="0" w:line="360" w:lineRule="auto"/>
        <w:ind w:hanging="153"/>
        <w:jc w:val="both"/>
        <w:rPr>
          <w:rFonts w:ascii="Segoe Condensed" w:hAnsi="Segoe Condensed"/>
          <w:sz w:val="26"/>
          <w:szCs w:val="26"/>
        </w:rPr>
      </w:pPr>
      <w:r w:rsidRPr="004740B0">
        <w:rPr>
          <w:rFonts w:ascii="Segoe Condensed" w:hAnsi="Segoe Condensed"/>
          <w:sz w:val="26"/>
          <w:szCs w:val="26"/>
        </w:rPr>
        <w:t>sul rispetto dei principi di corretta amministrazione;</w:t>
      </w:r>
    </w:p>
    <w:p w14:paraId="6BF1178F" w14:textId="77777777" w:rsidR="004740B0" w:rsidRDefault="004740B0" w:rsidP="00F96C2A">
      <w:pPr>
        <w:pStyle w:val="Paragrafoelenco"/>
        <w:numPr>
          <w:ilvl w:val="0"/>
          <w:numId w:val="3"/>
        </w:numPr>
        <w:tabs>
          <w:tab w:val="left" w:pos="993"/>
        </w:tabs>
        <w:spacing w:after="0" w:line="360" w:lineRule="auto"/>
        <w:ind w:hanging="153"/>
        <w:jc w:val="both"/>
        <w:rPr>
          <w:rFonts w:ascii="Segoe Condensed" w:hAnsi="Segoe Condensed"/>
          <w:sz w:val="26"/>
          <w:szCs w:val="26"/>
        </w:rPr>
      </w:pPr>
      <w:r w:rsidRPr="004740B0">
        <w:rPr>
          <w:rFonts w:ascii="Segoe Condensed" w:hAnsi="Segoe Condensed"/>
          <w:sz w:val="26"/>
          <w:szCs w:val="26"/>
        </w:rPr>
        <w:t>sull’adeguatezza e sul funzionamento dell’assetto organizzativo;</w:t>
      </w:r>
    </w:p>
    <w:p w14:paraId="27CDC390" w14:textId="77777777" w:rsidR="004740B0" w:rsidRDefault="004740B0" w:rsidP="00F96C2A">
      <w:pPr>
        <w:pStyle w:val="Paragrafoelenco"/>
        <w:numPr>
          <w:ilvl w:val="0"/>
          <w:numId w:val="3"/>
        </w:numPr>
        <w:tabs>
          <w:tab w:val="left" w:pos="993"/>
        </w:tabs>
        <w:spacing w:after="0" w:line="360" w:lineRule="auto"/>
        <w:ind w:hanging="153"/>
        <w:jc w:val="both"/>
        <w:rPr>
          <w:rFonts w:ascii="Segoe Condensed" w:hAnsi="Segoe Condensed"/>
          <w:sz w:val="26"/>
          <w:szCs w:val="26"/>
        </w:rPr>
      </w:pPr>
      <w:r w:rsidRPr="004740B0">
        <w:rPr>
          <w:rFonts w:ascii="Segoe Condensed" w:hAnsi="Segoe Condensed"/>
          <w:sz w:val="26"/>
          <w:szCs w:val="26"/>
        </w:rPr>
        <w:t>sull’adeguatezza e sul funzionamento del sistema di controllo interno;</w:t>
      </w:r>
    </w:p>
    <w:p w14:paraId="7A761531" w14:textId="77777777" w:rsidR="004740B0" w:rsidRDefault="004740B0" w:rsidP="00F96C2A">
      <w:pPr>
        <w:pStyle w:val="Paragrafoelenco"/>
        <w:numPr>
          <w:ilvl w:val="0"/>
          <w:numId w:val="3"/>
        </w:numPr>
        <w:tabs>
          <w:tab w:val="left" w:pos="993"/>
        </w:tabs>
        <w:spacing w:after="0" w:line="360" w:lineRule="auto"/>
        <w:ind w:hanging="153"/>
        <w:jc w:val="both"/>
        <w:rPr>
          <w:rFonts w:ascii="Segoe Condensed" w:hAnsi="Segoe Condensed"/>
          <w:sz w:val="26"/>
          <w:szCs w:val="26"/>
        </w:rPr>
      </w:pPr>
      <w:r w:rsidRPr="004740B0">
        <w:rPr>
          <w:rFonts w:ascii="Segoe Condensed" w:hAnsi="Segoe Condensed"/>
          <w:sz w:val="26"/>
          <w:szCs w:val="26"/>
        </w:rPr>
        <w:t>sull’adeguatezza e sul funzionamento del sistema amministrativo-contabile;</w:t>
      </w:r>
    </w:p>
    <w:p w14:paraId="06332789" w14:textId="1F180239" w:rsidR="004740B0" w:rsidRPr="004740B0" w:rsidRDefault="004740B0" w:rsidP="00F96C2A">
      <w:pPr>
        <w:pStyle w:val="Paragrafoelenco"/>
        <w:numPr>
          <w:ilvl w:val="0"/>
          <w:numId w:val="3"/>
        </w:numPr>
        <w:tabs>
          <w:tab w:val="left" w:pos="993"/>
        </w:tabs>
        <w:spacing w:after="0" w:line="360" w:lineRule="auto"/>
        <w:ind w:hanging="153"/>
        <w:jc w:val="both"/>
        <w:rPr>
          <w:rFonts w:ascii="Segoe Condensed" w:hAnsi="Segoe Condensed"/>
          <w:sz w:val="26"/>
          <w:szCs w:val="26"/>
        </w:rPr>
      </w:pPr>
      <w:r w:rsidRPr="004740B0">
        <w:rPr>
          <w:rFonts w:ascii="Segoe Condensed" w:hAnsi="Segoe Condensed"/>
          <w:sz w:val="26"/>
          <w:szCs w:val="26"/>
        </w:rPr>
        <w:t>in ordine al bilancio di esercizio e alla relazione sulla gestione</w:t>
      </w:r>
      <w:r>
        <w:rPr>
          <w:rFonts w:ascii="Segoe Condensed" w:hAnsi="Segoe Condensed"/>
          <w:sz w:val="26"/>
          <w:szCs w:val="26"/>
        </w:rPr>
        <w:t>.</w:t>
      </w:r>
    </w:p>
    <w:p w14:paraId="21221054" w14:textId="6D3F5105" w:rsidR="00912F10" w:rsidRDefault="00912F10" w:rsidP="00716D42">
      <w:pPr>
        <w:spacing w:after="0" w:line="360" w:lineRule="auto"/>
        <w:jc w:val="both"/>
        <w:rPr>
          <w:rFonts w:ascii="Segoe Condensed" w:hAnsi="Segoe Condensed"/>
          <w:sz w:val="26"/>
          <w:szCs w:val="26"/>
        </w:rPr>
      </w:pPr>
      <w:r w:rsidRPr="00716D42">
        <w:rPr>
          <w:rFonts w:ascii="Segoe Condensed" w:hAnsi="Segoe Condensed"/>
          <w:sz w:val="26"/>
          <w:szCs w:val="26"/>
        </w:rPr>
        <w:t>La revisione legale sarà svolta con l’obiettivo di esprimere un giudizio sul bilancio.</w:t>
      </w:r>
    </w:p>
    <w:p w14:paraId="32D933C5" w14:textId="77777777" w:rsidR="00912F10" w:rsidRPr="00716D42" w:rsidRDefault="00912F10" w:rsidP="00716D42">
      <w:pPr>
        <w:spacing w:after="0" w:line="360" w:lineRule="auto"/>
        <w:jc w:val="both"/>
        <w:rPr>
          <w:rFonts w:ascii="Segoe Condensed" w:hAnsi="Segoe Condensed"/>
          <w:sz w:val="26"/>
          <w:szCs w:val="26"/>
        </w:rPr>
      </w:pPr>
    </w:p>
    <w:p w14:paraId="51A3CA75" w14:textId="2F2E0FE9" w:rsidR="00912F10" w:rsidRPr="00716D42" w:rsidRDefault="00B61BF1" w:rsidP="00716D42">
      <w:pPr>
        <w:spacing w:after="0" w:line="360" w:lineRule="auto"/>
        <w:jc w:val="both"/>
        <w:rPr>
          <w:rFonts w:ascii="Segoe Condensed" w:hAnsi="Segoe Condensed"/>
          <w:sz w:val="26"/>
          <w:szCs w:val="26"/>
          <w:u w:val="single"/>
        </w:rPr>
      </w:pPr>
      <w:r w:rsidRPr="00716D42">
        <w:rPr>
          <w:rFonts w:ascii="Segoe Condensed" w:hAnsi="Segoe Condensed"/>
          <w:sz w:val="26"/>
          <w:szCs w:val="26"/>
          <w:u w:val="single"/>
        </w:rPr>
        <w:t>1.</w:t>
      </w:r>
      <w:r w:rsidR="00912F10" w:rsidRPr="00716D42">
        <w:rPr>
          <w:rFonts w:ascii="Segoe Condensed" w:hAnsi="Segoe Condensed"/>
          <w:sz w:val="26"/>
          <w:szCs w:val="26"/>
          <w:u w:val="single"/>
        </w:rPr>
        <w:t xml:space="preserve">2 </w:t>
      </w:r>
      <w:r w:rsidR="00912F10" w:rsidRPr="00716D42">
        <w:rPr>
          <w:rFonts w:ascii="Segoe Condensed" w:hAnsi="Segoe Condensed"/>
          <w:sz w:val="26"/>
          <w:szCs w:val="26"/>
          <w:u w:val="single"/>
        </w:rPr>
        <w:tab/>
        <w:t>Responsabilità, svolgimento delle funzioni</w:t>
      </w:r>
    </w:p>
    <w:p w14:paraId="48D8E592" w14:textId="77777777" w:rsidR="004740B0" w:rsidRPr="00DB54B6" w:rsidRDefault="00B61BF1" w:rsidP="004740B0">
      <w:pPr>
        <w:spacing w:after="0" w:line="360" w:lineRule="auto"/>
        <w:jc w:val="both"/>
        <w:rPr>
          <w:rFonts w:ascii="Segoe Condensed" w:hAnsi="Segoe Condensed"/>
          <w:sz w:val="26"/>
          <w:szCs w:val="26"/>
        </w:rPr>
      </w:pPr>
      <w:r w:rsidRPr="00716D42">
        <w:rPr>
          <w:rFonts w:ascii="Segoe Condensed" w:hAnsi="Segoe Condensed"/>
          <w:sz w:val="26"/>
          <w:szCs w:val="26"/>
        </w:rPr>
        <w:t>1.2</w:t>
      </w:r>
      <w:r w:rsidR="00912F10" w:rsidRPr="00716D42">
        <w:rPr>
          <w:rFonts w:ascii="Segoe Condensed" w:hAnsi="Segoe Condensed"/>
          <w:sz w:val="26"/>
          <w:szCs w:val="26"/>
        </w:rPr>
        <w:t xml:space="preserve">.1 </w:t>
      </w:r>
      <w:r w:rsidR="004740B0" w:rsidRPr="00DB54B6">
        <w:rPr>
          <w:rFonts w:ascii="Segoe Condensed" w:hAnsi="Segoe Condensed"/>
          <w:sz w:val="26"/>
          <w:szCs w:val="26"/>
        </w:rPr>
        <w:t>Il Professionista è chiamato a svolgere l’attività sulla base della diligenza professionale richiesta dalla natura dell’incarico che determina un’obbligazione di mezzi e non di risultato.</w:t>
      </w:r>
    </w:p>
    <w:p w14:paraId="43EBFDB6" w14:textId="43DBA050" w:rsidR="004740B0" w:rsidRPr="00DB54B6" w:rsidRDefault="004740B0" w:rsidP="004740B0">
      <w:pPr>
        <w:spacing w:after="0" w:line="360" w:lineRule="auto"/>
        <w:jc w:val="both"/>
        <w:rPr>
          <w:rFonts w:ascii="Segoe Condensed" w:hAnsi="Segoe Condensed"/>
          <w:sz w:val="26"/>
          <w:szCs w:val="26"/>
        </w:rPr>
      </w:pPr>
      <w:r w:rsidRPr="00DB54B6">
        <w:rPr>
          <w:rFonts w:ascii="Segoe Condensed" w:hAnsi="Segoe Condensed"/>
          <w:sz w:val="26"/>
          <w:szCs w:val="26"/>
        </w:rPr>
        <w:t>Detta attività è effettuata tenendo in considerazione le dimensioni, la complessità e le altre caratteristiche, anche organizzative, specifiche dell</w:t>
      </w:r>
      <w:r w:rsidR="007752F3" w:rsidRPr="00DB54B6">
        <w:rPr>
          <w:rFonts w:ascii="Segoe Condensed" w:hAnsi="Segoe Condensed"/>
          <w:sz w:val="26"/>
          <w:szCs w:val="26"/>
        </w:rPr>
        <w:t>’Ente</w:t>
      </w:r>
      <w:r w:rsidRPr="00DB54B6">
        <w:rPr>
          <w:rFonts w:ascii="Segoe Condensed" w:hAnsi="Segoe Condensed"/>
          <w:sz w:val="26"/>
          <w:szCs w:val="26"/>
        </w:rPr>
        <w:t>.</w:t>
      </w:r>
    </w:p>
    <w:p w14:paraId="4F7109A1" w14:textId="6D514BB7" w:rsidR="004740B0" w:rsidRPr="00DB54B6" w:rsidRDefault="004740B0" w:rsidP="004740B0">
      <w:pPr>
        <w:spacing w:after="0" w:line="360" w:lineRule="auto"/>
        <w:jc w:val="both"/>
        <w:rPr>
          <w:rFonts w:ascii="Segoe Condensed" w:hAnsi="Segoe Condensed"/>
          <w:sz w:val="26"/>
          <w:szCs w:val="26"/>
        </w:rPr>
      </w:pPr>
      <w:r w:rsidRPr="00DB54B6">
        <w:rPr>
          <w:rFonts w:ascii="Segoe Condensed" w:hAnsi="Segoe Condensed"/>
          <w:sz w:val="26"/>
          <w:szCs w:val="26"/>
        </w:rPr>
        <w:t>Nella propria attività il Professionista applica una modalità di selezione dei controlli basata sull’identificazione e valutazione dei rischi con modalità adeguate alle dimensioni e alle altre caratteristiche, anche organizzative, specifiche dell’</w:t>
      </w:r>
      <w:r w:rsidR="007752F3" w:rsidRPr="00DB54B6">
        <w:rPr>
          <w:rFonts w:ascii="Segoe Condensed" w:hAnsi="Segoe Condensed"/>
          <w:sz w:val="26"/>
          <w:szCs w:val="26"/>
        </w:rPr>
        <w:t>Ente</w:t>
      </w:r>
      <w:r w:rsidRPr="00DB54B6">
        <w:rPr>
          <w:rFonts w:ascii="Segoe Condensed" w:hAnsi="Segoe Condensed"/>
          <w:sz w:val="26"/>
          <w:szCs w:val="26"/>
        </w:rPr>
        <w:t xml:space="preserve"> assoggettata a controllo.</w:t>
      </w:r>
    </w:p>
    <w:p w14:paraId="01762F42" w14:textId="44E38369" w:rsidR="004740B0" w:rsidRPr="00DB54B6" w:rsidRDefault="004740B0" w:rsidP="004740B0">
      <w:pPr>
        <w:spacing w:after="0" w:line="360" w:lineRule="auto"/>
        <w:jc w:val="both"/>
        <w:rPr>
          <w:rFonts w:ascii="Segoe Condensed" w:hAnsi="Segoe Condensed"/>
          <w:sz w:val="26"/>
          <w:szCs w:val="26"/>
        </w:rPr>
      </w:pPr>
      <w:r w:rsidRPr="00DB54B6">
        <w:rPr>
          <w:rFonts w:ascii="Segoe Condensed" w:hAnsi="Segoe Condensed"/>
          <w:sz w:val="26"/>
          <w:szCs w:val="26"/>
        </w:rPr>
        <w:t>Nel definire le modalità di vigilanza, il Professionista pianifica le attività da porre in essere sulla base della</w:t>
      </w:r>
      <w:r w:rsidR="007752F3" w:rsidRPr="00DB54B6">
        <w:rPr>
          <w:rFonts w:ascii="Segoe Condensed" w:hAnsi="Segoe Condensed"/>
          <w:sz w:val="26"/>
          <w:szCs w:val="26"/>
        </w:rPr>
        <w:t xml:space="preserve"> </w:t>
      </w:r>
      <w:r w:rsidRPr="00DB54B6">
        <w:rPr>
          <w:rFonts w:ascii="Segoe Condensed" w:hAnsi="Segoe Condensed"/>
          <w:sz w:val="26"/>
          <w:szCs w:val="26"/>
        </w:rPr>
        <w:t xml:space="preserve">rilevanza dei rischi indicati nei flussi informativi acquisiti dall'organo amministrativo, dalla direzione, dagli altri organi societari, nonché degli </w:t>
      </w:r>
      <w:r w:rsidRPr="00DB54B6">
        <w:rPr>
          <w:rFonts w:ascii="Segoe Condensed" w:hAnsi="Segoe Condensed"/>
          <w:sz w:val="26"/>
          <w:szCs w:val="26"/>
        </w:rPr>
        <w:lastRenderedPageBreak/>
        <w:t>esiti delle operazioni di ispezione e controllo, attribuendo agli stessi una diversa intensità e periodicità di controllo.</w:t>
      </w:r>
    </w:p>
    <w:p w14:paraId="2DFFA236" w14:textId="67352D5B" w:rsidR="004740B0" w:rsidRPr="00DB54B6" w:rsidRDefault="004740B0" w:rsidP="004740B0">
      <w:pPr>
        <w:spacing w:after="0" w:line="360" w:lineRule="auto"/>
        <w:jc w:val="both"/>
        <w:rPr>
          <w:rFonts w:ascii="Segoe Condensed" w:hAnsi="Segoe Condensed"/>
          <w:sz w:val="26"/>
          <w:szCs w:val="26"/>
        </w:rPr>
      </w:pPr>
      <w:r w:rsidRPr="00DB54B6">
        <w:rPr>
          <w:rFonts w:ascii="Segoe Condensed" w:hAnsi="Segoe Condensed"/>
          <w:sz w:val="26"/>
          <w:szCs w:val="26"/>
        </w:rPr>
        <w:t>Nella pianificazione delle attività il Professionista esprime un giudizio professionale tenendo in considerazione le valutazioni che un professionista indipendente, ragionevole e informato, dopo aver considerato le informazioni a disposizione del collegio in quel momento, trarrebbe circa la rilevanza dei rischi come indicati nei flussi informativi acquisiti.</w:t>
      </w:r>
    </w:p>
    <w:p w14:paraId="42FEC40A" w14:textId="37597C49" w:rsidR="004740B0" w:rsidRPr="00DB54B6" w:rsidRDefault="004740B0" w:rsidP="004740B0">
      <w:pPr>
        <w:spacing w:after="0" w:line="360" w:lineRule="auto"/>
        <w:jc w:val="both"/>
        <w:rPr>
          <w:rFonts w:ascii="Segoe Condensed" w:hAnsi="Segoe Condensed"/>
          <w:sz w:val="26"/>
          <w:szCs w:val="26"/>
        </w:rPr>
      </w:pPr>
      <w:r w:rsidRPr="00DB54B6">
        <w:rPr>
          <w:rFonts w:ascii="Segoe Condensed" w:hAnsi="Segoe Condensed"/>
          <w:sz w:val="26"/>
          <w:szCs w:val="26"/>
        </w:rPr>
        <w:t xml:space="preserve">Laddove l’attività dovesse evidenziare significativi rischi di possibili violazioni di legge o di </w:t>
      </w:r>
      <w:r w:rsidR="007752F3" w:rsidRPr="00DB54B6">
        <w:rPr>
          <w:rFonts w:ascii="Segoe Condensed" w:hAnsi="Segoe Condensed"/>
          <w:sz w:val="26"/>
          <w:szCs w:val="26"/>
        </w:rPr>
        <w:t>eventuali regolamenti</w:t>
      </w:r>
      <w:r w:rsidRPr="00DB54B6">
        <w:rPr>
          <w:rFonts w:ascii="Segoe Condensed" w:hAnsi="Segoe Condensed"/>
          <w:sz w:val="26"/>
          <w:szCs w:val="26"/>
        </w:rPr>
        <w:t xml:space="preserve">, di inesatta applicazione dei principi di corretta amministrazione, di inadeguatezza dell’assetto organizzativo o del sistema amministrativo-contabile, il Professionista richiede all’organo amministrativo l’adozione di azioni correttive e ne monitora la realizzazione nel corso dell’incarico. </w:t>
      </w:r>
    </w:p>
    <w:p w14:paraId="45698E74" w14:textId="42B3917B" w:rsidR="004740B0" w:rsidRDefault="004740B0" w:rsidP="004740B0">
      <w:pPr>
        <w:spacing w:after="0" w:line="360" w:lineRule="auto"/>
        <w:jc w:val="both"/>
        <w:rPr>
          <w:rFonts w:ascii="Segoe Condensed" w:hAnsi="Segoe Condensed"/>
          <w:sz w:val="26"/>
          <w:szCs w:val="26"/>
        </w:rPr>
      </w:pPr>
      <w:r w:rsidRPr="00DB54B6">
        <w:rPr>
          <w:rFonts w:ascii="Segoe Condensed" w:hAnsi="Segoe Condensed"/>
          <w:sz w:val="26"/>
          <w:szCs w:val="26"/>
        </w:rPr>
        <w:t>Nel caso in cui le azioni correttive non vengano poste in essere, ovvero siano ritenute dal Professionista non sufficienti, ovvero in casi di urgenza, di particolare gravità o di avvenuto riscontro di violazioni, il Professionista adotta le iniziative previste dalla legge per la rimozione delle violazioni riscontrate.</w:t>
      </w:r>
    </w:p>
    <w:p w14:paraId="139AC5B2" w14:textId="5E3059D8" w:rsidR="00912F10" w:rsidRPr="00716D42" w:rsidRDefault="00912F10" w:rsidP="00716D42">
      <w:pPr>
        <w:spacing w:after="0" w:line="360" w:lineRule="auto"/>
        <w:jc w:val="both"/>
        <w:rPr>
          <w:rFonts w:ascii="Segoe Condensed" w:hAnsi="Segoe Condensed"/>
          <w:sz w:val="26"/>
          <w:szCs w:val="26"/>
        </w:rPr>
      </w:pPr>
      <w:r w:rsidRPr="00716D42">
        <w:rPr>
          <w:rFonts w:ascii="Segoe Condensed" w:hAnsi="Segoe Condensed"/>
          <w:sz w:val="26"/>
          <w:szCs w:val="26"/>
        </w:rPr>
        <w:t xml:space="preserve">Il Professionista è responsabile della vigilanza sull’osservanza della legge e </w:t>
      </w:r>
      <w:r w:rsidR="007752F3">
        <w:rPr>
          <w:rFonts w:ascii="Segoe Condensed" w:hAnsi="Segoe Condensed"/>
          <w:sz w:val="26"/>
          <w:szCs w:val="26"/>
        </w:rPr>
        <w:t>di eventuali regolamenti</w:t>
      </w:r>
      <w:r w:rsidRPr="00716D42">
        <w:rPr>
          <w:rFonts w:ascii="Segoe Condensed" w:hAnsi="Segoe Condensed"/>
          <w:sz w:val="26"/>
          <w:szCs w:val="26"/>
        </w:rPr>
        <w:t>, sul rispetto dei principi di corretta amministrazione ed in particolare sull’adeguatezza dell’assetto organizzativo amministrativo e contabile e sul suo concreto funzionamento.</w:t>
      </w:r>
    </w:p>
    <w:p w14:paraId="339EF350" w14:textId="77777777" w:rsidR="00912F10" w:rsidRPr="00716D42" w:rsidRDefault="00912F10" w:rsidP="00716D42">
      <w:pPr>
        <w:spacing w:after="0" w:line="360" w:lineRule="auto"/>
        <w:jc w:val="both"/>
        <w:rPr>
          <w:rFonts w:ascii="Segoe Condensed" w:hAnsi="Segoe Condensed"/>
          <w:sz w:val="26"/>
          <w:szCs w:val="26"/>
        </w:rPr>
      </w:pPr>
      <w:r w:rsidRPr="00716D42">
        <w:rPr>
          <w:rFonts w:ascii="Segoe Condensed" w:hAnsi="Segoe Condensed"/>
          <w:sz w:val="26"/>
          <w:szCs w:val="26"/>
        </w:rPr>
        <w:t>La responsabilità di tale osservanza, del rispetto di tali principi e dell’adeguatezza di tale assetto organizzativo, amministrativo e contabile e sul suo concreto funzionamento è degli amministratori.</w:t>
      </w:r>
    </w:p>
    <w:p w14:paraId="73E91FFF" w14:textId="17E25112" w:rsidR="00912F10" w:rsidRPr="00716D42" w:rsidRDefault="00912F10" w:rsidP="00716D42">
      <w:pPr>
        <w:spacing w:after="0" w:line="360" w:lineRule="auto"/>
        <w:jc w:val="both"/>
        <w:rPr>
          <w:rFonts w:ascii="Segoe Condensed" w:hAnsi="Segoe Condensed"/>
          <w:sz w:val="26"/>
          <w:szCs w:val="26"/>
        </w:rPr>
      </w:pPr>
      <w:r w:rsidRPr="00716D42">
        <w:rPr>
          <w:rFonts w:ascii="Segoe Condensed" w:hAnsi="Segoe Condensed"/>
          <w:sz w:val="26"/>
          <w:szCs w:val="26"/>
        </w:rPr>
        <w:t>Il Professionista assiste alle riunioni degli organi e svolge gli altri compiti previsti dalle leggi.</w:t>
      </w:r>
    </w:p>
    <w:p w14:paraId="73E115DB" w14:textId="77777777" w:rsidR="007752F3" w:rsidRDefault="00912F10" w:rsidP="00716D42">
      <w:pPr>
        <w:spacing w:after="0" w:line="360" w:lineRule="auto"/>
        <w:jc w:val="both"/>
        <w:rPr>
          <w:rFonts w:ascii="Segoe Condensed" w:hAnsi="Segoe Condensed"/>
          <w:sz w:val="26"/>
          <w:szCs w:val="26"/>
        </w:rPr>
      </w:pPr>
      <w:r w:rsidRPr="00716D42">
        <w:rPr>
          <w:rFonts w:ascii="Segoe Condensed" w:hAnsi="Segoe Condensed"/>
          <w:sz w:val="26"/>
          <w:szCs w:val="26"/>
        </w:rPr>
        <w:t>Gli amministratori e la Direzione si impegnano verso il Professionista:</w:t>
      </w:r>
    </w:p>
    <w:p w14:paraId="442EB4A5" w14:textId="77777777" w:rsidR="007752F3" w:rsidRDefault="00912F10" w:rsidP="00716D42">
      <w:pPr>
        <w:pStyle w:val="Paragrafoelenco"/>
        <w:numPr>
          <w:ilvl w:val="0"/>
          <w:numId w:val="4"/>
        </w:numPr>
        <w:spacing w:after="0" w:line="360" w:lineRule="auto"/>
        <w:jc w:val="both"/>
        <w:rPr>
          <w:rFonts w:ascii="Segoe Condensed" w:hAnsi="Segoe Condensed"/>
          <w:sz w:val="26"/>
          <w:szCs w:val="26"/>
        </w:rPr>
      </w:pPr>
      <w:r w:rsidRPr="007752F3">
        <w:rPr>
          <w:rFonts w:ascii="Segoe Condensed" w:hAnsi="Segoe Condensed"/>
          <w:sz w:val="26"/>
          <w:szCs w:val="26"/>
        </w:rPr>
        <w:t>a dare accesso a tutte le informazioni di cui siano a conoscenza, necessarie allo svolgimento della funzione;</w:t>
      </w:r>
    </w:p>
    <w:p w14:paraId="7E7F63F9" w14:textId="77777777" w:rsidR="007752F3" w:rsidRDefault="00912F10" w:rsidP="00716D42">
      <w:pPr>
        <w:pStyle w:val="Paragrafoelenco"/>
        <w:numPr>
          <w:ilvl w:val="0"/>
          <w:numId w:val="4"/>
        </w:numPr>
        <w:spacing w:after="0" w:line="360" w:lineRule="auto"/>
        <w:jc w:val="both"/>
        <w:rPr>
          <w:rFonts w:ascii="Segoe Condensed" w:hAnsi="Segoe Condensed"/>
          <w:sz w:val="26"/>
          <w:szCs w:val="26"/>
        </w:rPr>
      </w:pPr>
      <w:r w:rsidRPr="007752F3">
        <w:rPr>
          <w:rFonts w:ascii="Segoe Condensed" w:hAnsi="Segoe Condensed"/>
          <w:sz w:val="26"/>
          <w:szCs w:val="26"/>
        </w:rPr>
        <w:t>a fornire ulteriori informazioni ritenute necessarie;</w:t>
      </w:r>
    </w:p>
    <w:p w14:paraId="7B320B66" w14:textId="16240278" w:rsidR="00912F10" w:rsidRPr="007752F3" w:rsidRDefault="00912F10" w:rsidP="00716D42">
      <w:pPr>
        <w:pStyle w:val="Paragrafoelenco"/>
        <w:numPr>
          <w:ilvl w:val="0"/>
          <w:numId w:val="4"/>
        </w:numPr>
        <w:spacing w:after="0" w:line="360" w:lineRule="auto"/>
        <w:jc w:val="both"/>
        <w:rPr>
          <w:rFonts w:ascii="Segoe Condensed" w:hAnsi="Segoe Condensed"/>
          <w:sz w:val="26"/>
          <w:szCs w:val="26"/>
        </w:rPr>
      </w:pPr>
      <w:r w:rsidRPr="007752F3">
        <w:rPr>
          <w:rFonts w:ascii="Segoe Condensed" w:hAnsi="Segoe Condensed"/>
          <w:sz w:val="26"/>
          <w:szCs w:val="26"/>
        </w:rPr>
        <w:lastRenderedPageBreak/>
        <w:t>a consentire di contattare tutte le persone nell’ambito dell’impresa dalle quali si possa ritenere necessario acquisire informazioni.</w:t>
      </w:r>
    </w:p>
    <w:p w14:paraId="066C56DF" w14:textId="1ED7F83C" w:rsidR="00912F10" w:rsidRPr="00716D42" w:rsidRDefault="00912F10" w:rsidP="004740B0">
      <w:pPr>
        <w:spacing w:after="0" w:line="360" w:lineRule="auto"/>
        <w:jc w:val="both"/>
        <w:rPr>
          <w:rFonts w:ascii="Segoe Condensed" w:hAnsi="Segoe Condensed"/>
          <w:sz w:val="26"/>
          <w:szCs w:val="26"/>
        </w:rPr>
      </w:pPr>
      <w:r w:rsidRPr="00716D42">
        <w:rPr>
          <w:rFonts w:ascii="Segoe Condensed" w:hAnsi="Segoe Condensed"/>
          <w:sz w:val="26"/>
          <w:szCs w:val="26"/>
        </w:rPr>
        <w:t>Nello svolgimento delle funzioni il Professionista farà riferimento alle Norme di comportamento previste per legge</w:t>
      </w:r>
      <w:r w:rsidR="004740B0">
        <w:rPr>
          <w:rFonts w:ascii="Segoe Condensed" w:hAnsi="Segoe Condensed"/>
          <w:sz w:val="26"/>
          <w:szCs w:val="26"/>
        </w:rPr>
        <w:t xml:space="preserve"> con particolare riferimento alle </w:t>
      </w:r>
      <w:r w:rsidR="004740B0" w:rsidRPr="004740B0">
        <w:rPr>
          <w:rFonts w:ascii="Segoe Condensed" w:hAnsi="Segoe Condensed"/>
          <w:sz w:val="26"/>
          <w:szCs w:val="26"/>
        </w:rPr>
        <w:t>Norme di comportamento</w:t>
      </w:r>
      <w:r w:rsidR="004740B0">
        <w:rPr>
          <w:rFonts w:ascii="Segoe Condensed" w:hAnsi="Segoe Condensed"/>
          <w:sz w:val="26"/>
          <w:szCs w:val="26"/>
        </w:rPr>
        <w:t xml:space="preserve"> emanate dal </w:t>
      </w:r>
      <w:r w:rsidR="004740B0" w:rsidRPr="004740B0">
        <w:rPr>
          <w:rFonts w:ascii="Segoe Condensed" w:hAnsi="Segoe Condensed"/>
          <w:sz w:val="26"/>
          <w:szCs w:val="26"/>
        </w:rPr>
        <w:t>C</w:t>
      </w:r>
      <w:r w:rsidR="007752F3">
        <w:rPr>
          <w:rFonts w:ascii="Segoe Condensed" w:hAnsi="Segoe Condensed"/>
          <w:sz w:val="26"/>
          <w:szCs w:val="26"/>
        </w:rPr>
        <w:t>onsiglio Nazionale dei dottori Commercialisti e degli Esperti Contabili.</w:t>
      </w:r>
    </w:p>
    <w:p w14:paraId="03831D5B" w14:textId="2C14F376" w:rsidR="00912F10" w:rsidRPr="00716D42" w:rsidRDefault="00912F10" w:rsidP="00716D42">
      <w:pPr>
        <w:spacing w:after="0" w:line="360" w:lineRule="auto"/>
        <w:jc w:val="both"/>
        <w:rPr>
          <w:rFonts w:ascii="Segoe Condensed" w:hAnsi="Segoe Condensed"/>
          <w:sz w:val="26"/>
          <w:szCs w:val="26"/>
        </w:rPr>
      </w:pPr>
      <w:r w:rsidRPr="00716D42">
        <w:rPr>
          <w:rFonts w:ascii="Segoe Condensed" w:hAnsi="Segoe Condensed"/>
          <w:sz w:val="26"/>
          <w:szCs w:val="26"/>
        </w:rPr>
        <w:t>Nell’espletamento di specifiche operazioni di ispezione e controllo potrà avvalersi di collaboratori ed ausiliari, sotto le condizioni e nei limiti di cui all’art. 2403 bis, comma 4 e 5, c.c. e sempre sotto la propria responsabilità nei confronti del Committente.</w:t>
      </w:r>
    </w:p>
    <w:p w14:paraId="5809CDA0" w14:textId="77777777" w:rsidR="00912F10" w:rsidRPr="00716D42" w:rsidRDefault="00912F10" w:rsidP="00716D42">
      <w:pPr>
        <w:spacing w:after="0" w:line="360" w:lineRule="auto"/>
        <w:jc w:val="both"/>
        <w:rPr>
          <w:rFonts w:ascii="Segoe Condensed" w:hAnsi="Segoe Condensed"/>
          <w:sz w:val="26"/>
          <w:szCs w:val="26"/>
        </w:rPr>
      </w:pPr>
    </w:p>
    <w:p w14:paraId="0B225B5B" w14:textId="4742526A" w:rsidR="00912F10" w:rsidRPr="00716D42" w:rsidRDefault="00B61BF1" w:rsidP="00716D42">
      <w:pPr>
        <w:spacing w:after="0" w:line="360" w:lineRule="auto"/>
        <w:jc w:val="both"/>
        <w:rPr>
          <w:rFonts w:ascii="Segoe Condensed" w:hAnsi="Segoe Condensed"/>
          <w:sz w:val="26"/>
          <w:szCs w:val="26"/>
          <w:u w:val="single"/>
        </w:rPr>
      </w:pPr>
      <w:r w:rsidRPr="00716D42">
        <w:rPr>
          <w:rFonts w:ascii="Segoe Condensed" w:hAnsi="Segoe Condensed"/>
          <w:sz w:val="26"/>
          <w:szCs w:val="26"/>
          <w:u w:val="single"/>
        </w:rPr>
        <w:t>1.</w:t>
      </w:r>
      <w:r w:rsidR="00912F10" w:rsidRPr="00716D42">
        <w:rPr>
          <w:rFonts w:ascii="Segoe Condensed" w:hAnsi="Segoe Condensed"/>
          <w:sz w:val="26"/>
          <w:szCs w:val="26"/>
          <w:u w:val="single"/>
        </w:rPr>
        <w:t>2.2 Verbalizzazioni e relazione annuale</w:t>
      </w:r>
    </w:p>
    <w:p w14:paraId="40175892" w14:textId="7AC1787D" w:rsidR="00912F10" w:rsidRPr="00716D42" w:rsidRDefault="00912F10" w:rsidP="00716D42">
      <w:pPr>
        <w:spacing w:after="0" w:line="360" w:lineRule="auto"/>
        <w:jc w:val="both"/>
        <w:rPr>
          <w:rFonts w:ascii="Segoe Condensed" w:hAnsi="Segoe Condensed"/>
          <w:sz w:val="26"/>
          <w:szCs w:val="26"/>
        </w:rPr>
      </w:pPr>
      <w:r w:rsidRPr="00716D42">
        <w:rPr>
          <w:rFonts w:ascii="Segoe Condensed" w:hAnsi="Segoe Condensed"/>
          <w:sz w:val="26"/>
          <w:szCs w:val="26"/>
        </w:rPr>
        <w:t>Nel corso dello svolgimento delle funzioni verbalizzerà sul libro</w:t>
      </w:r>
      <w:r w:rsidR="00586C93">
        <w:rPr>
          <w:rFonts w:ascii="Segoe Condensed" w:hAnsi="Segoe Condensed"/>
          <w:sz w:val="26"/>
          <w:szCs w:val="26"/>
        </w:rPr>
        <w:t xml:space="preserve"> previsto per legge</w:t>
      </w:r>
      <w:r w:rsidRPr="00716D42">
        <w:rPr>
          <w:rFonts w:ascii="Segoe Condensed" w:hAnsi="Segoe Condensed"/>
          <w:sz w:val="26"/>
          <w:szCs w:val="26"/>
        </w:rPr>
        <w:t>, gli accertamenti eseguiti ed il contenuto delle riunioni periodiche.</w:t>
      </w:r>
    </w:p>
    <w:p w14:paraId="56CADB5B" w14:textId="08AFEB3E" w:rsidR="00912F10" w:rsidRPr="00716D42" w:rsidRDefault="00912F10" w:rsidP="00716D42">
      <w:pPr>
        <w:spacing w:after="0" w:line="360" w:lineRule="auto"/>
        <w:jc w:val="both"/>
        <w:rPr>
          <w:rFonts w:ascii="Segoe Condensed" w:hAnsi="Segoe Condensed"/>
          <w:sz w:val="26"/>
          <w:szCs w:val="26"/>
        </w:rPr>
      </w:pPr>
      <w:r w:rsidRPr="00716D42">
        <w:rPr>
          <w:rFonts w:ascii="Segoe Condensed" w:hAnsi="Segoe Condensed"/>
          <w:sz w:val="26"/>
          <w:szCs w:val="26"/>
        </w:rPr>
        <w:t xml:space="preserve">In occasione della assemblea convocata per l’approvazione del bilancio presenterà la relazione ai sensi </w:t>
      </w:r>
      <w:r w:rsidR="00586C93">
        <w:rPr>
          <w:rFonts w:ascii="Segoe Condensed" w:hAnsi="Segoe Condensed"/>
          <w:sz w:val="26"/>
          <w:szCs w:val="26"/>
        </w:rPr>
        <w:t>di legge</w:t>
      </w:r>
      <w:r w:rsidRPr="00716D42">
        <w:rPr>
          <w:rFonts w:ascii="Segoe Condensed" w:hAnsi="Segoe Condensed"/>
          <w:sz w:val="26"/>
          <w:szCs w:val="26"/>
        </w:rPr>
        <w:t xml:space="preserve"> tenendo altresì conto della peculiare natura </w:t>
      </w:r>
      <w:r w:rsidR="000B3027">
        <w:rPr>
          <w:rFonts w:ascii="Segoe Condensed" w:hAnsi="Segoe Condensed"/>
          <w:sz w:val="26"/>
          <w:szCs w:val="26"/>
        </w:rPr>
        <w:t>dell’OAR</w:t>
      </w:r>
      <w:r w:rsidRPr="00716D42">
        <w:rPr>
          <w:rFonts w:ascii="Segoe Condensed" w:hAnsi="Segoe Condensed"/>
          <w:sz w:val="26"/>
          <w:szCs w:val="26"/>
        </w:rPr>
        <w:t>.</w:t>
      </w:r>
    </w:p>
    <w:p w14:paraId="3F4E0C33" w14:textId="77777777" w:rsidR="00912F10" w:rsidRPr="00716D42" w:rsidRDefault="00912F10" w:rsidP="00716D42">
      <w:pPr>
        <w:spacing w:after="0" w:line="360" w:lineRule="auto"/>
        <w:jc w:val="both"/>
        <w:rPr>
          <w:rFonts w:ascii="Segoe Condensed" w:hAnsi="Segoe Condensed"/>
          <w:sz w:val="26"/>
          <w:szCs w:val="26"/>
        </w:rPr>
      </w:pPr>
    </w:p>
    <w:p w14:paraId="3036C7B6" w14:textId="2D7E6EAF" w:rsidR="00912F10" w:rsidRPr="00716D42" w:rsidRDefault="00B61BF1" w:rsidP="00716D42">
      <w:pPr>
        <w:spacing w:after="0" w:line="360" w:lineRule="auto"/>
        <w:jc w:val="both"/>
        <w:rPr>
          <w:rFonts w:ascii="Segoe Condensed" w:hAnsi="Segoe Condensed"/>
          <w:sz w:val="26"/>
          <w:szCs w:val="26"/>
          <w:u w:val="single"/>
        </w:rPr>
      </w:pPr>
      <w:r w:rsidRPr="00716D42">
        <w:rPr>
          <w:rFonts w:ascii="Segoe Condensed" w:hAnsi="Segoe Condensed"/>
          <w:sz w:val="26"/>
          <w:szCs w:val="26"/>
          <w:u w:val="single"/>
        </w:rPr>
        <w:t>1.</w:t>
      </w:r>
      <w:r w:rsidR="00912F10" w:rsidRPr="00716D42">
        <w:rPr>
          <w:rFonts w:ascii="Segoe Condensed" w:hAnsi="Segoe Condensed"/>
          <w:sz w:val="26"/>
          <w:szCs w:val="26"/>
          <w:u w:val="single"/>
        </w:rPr>
        <w:t>3</w:t>
      </w:r>
      <w:r w:rsidR="00912F10" w:rsidRPr="00716D42">
        <w:rPr>
          <w:rFonts w:ascii="Segoe Condensed" w:hAnsi="Segoe Condensed"/>
          <w:sz w:val="26"/>
          <w:szCs w:val="26"/>
          <w:u w:val="single"/>
        </w:rPr>
        <w:tab/>
        <w:t>Funzioni di revisione legale</w:t>
      </w:r>
    </w:p>
    <w:p w14:paraId="40985A06" w14:textId="638FFC3A" w:rsidR="00912F10" w:rsidRPr="00716D42" w:rsidRDefault="00B61BF1" w:rsidP="00716D42">
      <w:pPr>
        <w:spacing w:after="0" w:line="360" w:lineRule="auto"/>
        <w:jc w:val="both"/>
        <w:rPr>
          <w:rFonts w:ascii="Segoe Condensed" w:hAnsi="Segoe Condensed"/>
          <w:sz w:val="26"/>
          <w:szCs w:val="26"/>
        </w:rPr>
      </w:pPr>
      <w:r w:rsidRPr="00716D42">
        <w:rPr>
          <w:rFonts w:ascii="Segoe Condensed" w:hAnsi="Segoe Condensed"/>
          <w:sz w:val="26"/>
          <w:szCs w:val="26"/>
        </w:rPr>
        <w:t>1.</w:t>
      </w:r>
      <w:r w:rsidR="00912F10" w:rsidRPr="00716D42">
        <w:rPr>
          <w:rFonts w:ascii="Segoe Condensed" w:hAnsi="Segoe Condensed"/>
          <w:sz w:val="26"/>
          <w:szCs w:val="26"/>
        </w:rPr>
        <w:t>3.1 Responsabilità del revisore</w:t>
      </w:r>
    </w:p>
    <w:p w14:paraId="3EAB02FD" w14:textId="77777777" w:rsidR="00912F10" w:rsidRPr="00716D42" w:rsidRDefault="00912F10" w:rsidP="00716D42">
      <w:pPr>
        <w:spacing w:after="0" w:line="360" w:lineRule="auto"/>
        <w:jc w:val="both"/>
        <w:rPr>
          <w:rFonts w:ascii="Segoe Condensed" w:hAnsi="Segoe Condensed"/>
          <w:sz w:val="26"/>
          <w:szCs w:val="26"/>
        </w:rPr>
      </w:pPr>
      <w:r w:rsidRPr="00716D42">
        <w:rPr>
          <w:rFonts w:ascii="Segoe Condensed" w:hAnsi="Segoe Condensed"/>
          <w:sz w:val="26"/>
          <w:szCs w:val="26"/>
        </w:rPr>
        <w:t xml:space="preserve">La revisione sarà svolta in conformità ai principi di revisione internazionali (ISA Italia). Tali principi richiedono l’osservanza di principi deontologici nonché una pianificazione e uno svolgimento del lavoro di revisione finalizzati ad acquisire una ragionevole sicurezza che il bilancio nel suo complesso non contenga errori significativi. La revisione comporta lo svolgimento di procedure volte ad acquisire elementi probativi a supporto degli importi e delle informazioni contenuti nel bilancio. Le procedure scelte dipendono dal giudizio professionale del revisore, inclusa la valutazione dei rischi di errori significativi nel bilancio dovuti a frodi o a comportamenti o eventi non intenzionali. </w:t>
      </w:r>
    </w:p>
    <w:p w14:paraId="004EE25A" w14:textId="37F0EF92" w:rsidR="00912F10" w:rsidRPr="00716D42" w:rsidRDefault="00912F10" w:rsidP="00716D42">
      <w:pPr>
        <w:spacing w:after="0" w:line="360" w:lineRule="auto"/>
        <w:jc w:val="both"/>
        <w:rPr>
          <w:rFonts w:ascii="Segoe Condensed" w:hAnsi="Segoe Condensed"/>
          <w:sz w:val="26"/>
          <w:szCs w:val="26"/>
        </w:rPr>
      </w:pPr>
      <w:r w:rsidRPr="00716D42">
        <w:rPr>
          <w:rFonts w:ascii="Segoe Condensed" w:hAnsi="Segoe Condensed"/>
          <w:sz w:val="26"/>
          <w:szCs w:val="26"/>
        </w:rPr>
        <w:t xml:space="preserve">La revisione comprende altresì la valutazione dell’appropriatezza dei principi contabili adottati, della ragionevolezza delle stime contabili effettuate dall’Organo </w:t>
      </w:r>
      <w:r w:rsidRPr="00716D42">
        <w:rPr>
          <w:rFonts w:ascii="Segoe Condensed" w:hAnsi="Segoe Condensed"/>
          <w:sz w:val="26"/>
          <w:szCs w:val="26"/>
        </w:rPr>
        <w:lastRenderedPageBreak/>
        <w:t>amministrativo, nonché la valutazione della presentazione del bilancio nel suo complesso.</w:t>
      </w:r>
    </w:p>
    <w:p w14:paraId="261B8CED" w14:textId="2C3862EA" w:rsidR="00912F10" w:rsidRPr="00716D42" w:rsidRDefault="00912F10" w:rsidP="00716D42">
      <w:pPr>
        <w:spacing w:after="0" w:line="360" w:lineRule="auto"/>
        <w:jc w:val="both"/>
        <w:rPr>
          <w:rFonts w:ascii="Segoe Condensed" w:hAnsi="Segoe Condensed"/>
          <w:sz w:val="26"/>
          <w:szCs w:val="26"/>
        </w:rPr>
      </w:pPr>
      <w:r w:rsidRPr="00716D42">
        <w:rPr>
          <w:rFonts w:ascii="Segoe Condensed" w:hAnsi="Segoe Condensed"/>
          <w:sz w:val="26"/>
          <w:szCs w:val="26"/>
        </w:rPr>
        <w:t>In ragione dei limiti intrinseci della revisione, insieme ai limiti intrinseci al controllo interno, vi è il rischio inevitabile che alcuni errori significativi possano non essere individuati, anche se la revisione è correttamente pianificata e svolta in conformità agli statuiti principi di revisione.</w:t>
      </w:r>
    </w:p>
    <w:p w14:paraId="09F1B734" w14:textId="3CA1A900" w:rsidR="00912F10" w:rsidRPr="00716D42" w:rsidRDefault="00912F10" w:rsidP="00716D42">
      <w:pPr>
        <w:spacing w:after="0" w:line="360" w:lineRule="auto"/>
        <w:jc w:val="both"/>
        <w:rPr>
          <w:rFonts w:ascii="Segoe Condensed" w:hAnsi="Segoe Condensed"/>
          <w:sz w:val="26"/>
          <w:szCs w:val="26"/>
        </w:rPr>
      </w:pPr>
      <w:r w:rsidRPr="00716D42">
        <w:rPr>
          <w:rFonts w:ascii="Segoe Condensed" w:hAnsi="Segoe Condensed"/>
          <w:sz w:val="26"/>
          <w:szCs w:val="26"/>
        </w:rPr>
        <w:t>Nell’effettuare le valutazioni del rischio, andrà considerato il controllo interno relativo alla redazione del bilancio dell</w:t>
      </w:r>
      <w:r w:rsidR="00344B2F">
        <w:rPr>
          <w:rFonts w:ascii="Segoe Condensed" w:hAnsi="Segoe Condensed"/>
          <w:sz w:val="26"/>
          <w:szCs w:val="26"/>
        </w:rPr>
        <w:t>’Ente</w:t>
      </w:r>
      <w:r w:rsidRPr="00716D42">
        <w:rPr>
          <w:rFonts w:ascii="Segoe Condensed" w:hAnsi="Segoe Condensed"/>
          <w:sz w:val="26"/>
          <w:szCs w:val="26"/>
        </w:rPr>
        <w:t xml:space="preserve"> al fine di definire procedure di revisione appropriate alle circostanze, e non per esprimere un giudizio sull’efficacia del controllo interno alla società.</w:t>
      </w:r>
    </w:p>
    <w:p w14:paraId="00F6E55E" w14:textId="2187005C" w:rsidR="00912F10" w:rsidRPr="00716D42" w:rsidRDefault="00912F10" w:rsidP="00716D42">
      <w:pPr>
        <w:spacing w:after="0" w:line="360" w:lineRule="auto"/>
        <w:jc w:val="both"/>
        <w:rPr>
          <w:rFonts w:ascii="Segoe Condensed" w:hAnsi="Segoe Condensed"/>
          <w:sz w:val="26"/>
          <w:szCs w:val="26"/>
        </w:rPr>
      </w:pPr>
      <w:r w:rsidRPr="00716D42">
        <w:rPr>
          <w:rFonts w:ascii="Segoe Condensed" w:hAnsi="Segoe Condensed"/>
          <w:sz w:val="26"/>
          <w:szCs w:val="26"/>
        </w:rPr>
        <w:t>Eventuali carenze significative che dovessero essere riscontrate negli aspetti del controllo interno, dovranno essere tempestivamente comunicate all’Organo amministrativo e laddove lo stesso non dovesse intervenire il Professionista avrà l’obbligo di comunicare la carenza anche al socio unico della società.</w:t>
      </w:r>
    </w:p>
    <w:p w14:paraId="4E92C0F9" w14:textId="222A53B9" w:rsidR="00912F10" w:rsidRPr="00D413AD" w:rsidRDefault="00B61BF1" w:rsidP="00716D42">
      <w:pPr>
        <w:spacing w:after="0" w:line="360" w:lineRule="auto"/>
        <w:jc w:val="both"/>
        <w:rPr>
          <w:rFonts w:ascii="Segoe Condensed" w:hAnsi="Segoe Condensed"/>
          <w:sz w:val="26"/>
          <w:szCs w:val="26"/>
        </w:rPr>
      </w:pPr>
      <w:r w:rsidRPr="00D413AD">
        <w:rPr>
          <w:rFonts w:ascii="Segoe Condensed" w:hAnsi="Segoe Condensed"/>
          <w:sz w:val="26"/>
          <w:szCs w:val="26"/>
        </w:rPr>
        <w:t>1.</w:t>
      </w:r>
      <w:r w:rsidR="00912F10" w:rsidRPr="00D413AD">
        <w:rPr>
          <w:rFonts w:ascii="Segoe Condensed" w:hAnsi="Segoe Condensed"/>
          <w:sz w:val="26"/>
          <w:szCs w:val="26"/>
        </w:rPr>
        <w:t>3.2 Le responsabilità della Direzione e l’identificazione del quadro normativo sull’informazione finanziaria applicabile</w:t>
      </w:r>
    </w:p>
    <w:p w14:paraId="3A7025C2" w14:textId="59AD3DB1" w:rsidR="00912F10" w:rsidRPr="00716D42" w:rsidRDefault="00912F10" w:rsidP="00716D42">
      <w:pPr>
        <w:spacing w:after="0" w:line="360" w:lineRule="auto"/>
        <w:jc w:val="both"/>
        <w:rPr>
          <w:rFonts w:ascii="Segoe Condensed" w:hAnsi="Segoe Condensed"/>
          <w:sz w:val="26"/>
          <w:szCs w:val="26"/>
        </w:rPr>
      </w:pPr>
      <w:r w:rsidRPr="00716D42">
        <w:rPr>
          <w:rFonts w:ascii="Segoe Condensed" w:hAnsi="Segoe Condensed"/>
          <w:sz w:val="26"/>
          <w:szCs w:val="26"/>
        </w:rPr>
        <w:t>La revisione svolta sulla base del presupposto che la Direzione e gli Organi amministrativi riconoscano e comprendano che hanno la responsabilità:</w:t>
      </w:r>
    </w:p>
    <w:p w14:paraId="21AA52CD" w14:textId="77777777" w:rsidR="00344B2F" w:rsidRDefault="00912F10" w:rsidP="00716D42">
      <w:pPr>
        <w:pStyle w:val="Paragrafoelenco"/>
        <w:numPr>
          <w:ilvl w:val="0"/>
          <w:numId w:val="5"/>
        </w:numPr>
        <w:spacing w:after="0" w:line="360" w:lineRule="auto"/>
        <w:jc w:val="both"/>
        <w:rPr>
          <w:rFonts w:ascii="Segoe Condensed" w:hAnsi="Segoe Condensed"/>
          <w:sz w:val="26"/>
          <w:szCs w:val="26"/>
        </w:rPr>
      </w:pPr>
      <w:r w:rsidRPr="00344B2F">
        <w:rPr>
          <w:rFonts w:ascii="Segoe Condensed" w:hAnsi="Segoe Condensed"/>
          <w:sz w:val="26"/>
          <w:szCs w:val="26"/>
        </w:rPr>
        <w:t>per la redazione e la corretta rappresentazione del bilancio in conformità alle norme che ne disciplinano i criteri di redazione ed ai principi contabili pertinenti;</w:t>
      </w:r>
    </w:p>
    <w:p w14:paraId="545EA576" w14:textId="77777777" w:rsidR="00344B2F" w:rsidRDefault="00912F10" w:rsidP="00716D42">
      <w:pPr>
        <w:pStyle w:val="Paragrafoelenco"/>
        <w:numPr>
          <w:ilvl w:val="0"/>
          <w:numId w:val="5"/>
        </w:numPr>
        <w:spacing w:after="0" w:line="360" w:lineRule="auto"/>
        <w:jc w:val="both"/>
        <w:rPr>
          <w:rFonts w:ascii="Segoe Condensed" w:hAnsi="Segoe Condensed"/>
          <w:sz w:val="26"/>
          <w:szCs w:val="26"/>
        </w:rPr>
      </w:pPr>
      <w:r w:rsidRPr="00344B2F">
        <w:rPr>
          <w:rFonts w:ascii="Segoe Condensed" w:hAnsi="Segoe Condensed"/>
          <w:sz w:val="26"/>
          <w:szCs w:val="26"/>
        </w:rPr>
        <w:t>per il controllo interno ed in particolare per quella parte ritenuta necessaria al fine di consentire la redazione di un bilancio che non contenga errori significativi, dovuti a frodi o a comportamenti o eventi non intenzionali;</w:t>
      </w:r>
    </w:p>
    <w:p w14:paraId="51AD2B03" w14:textId="77777777" w:rsidR="00344B2F" w:rsidRDefault="00912F10" w:rsidP="00E26B78">
      <w:pPr>
        <w:pStyle w:val="Paragrafoelenco"/>
        <w:numPr>
          <w:ilvl w:val="0"/>
          <w:numId w:val="5"/>
        </w:numPr>
        <w:spacing w:after="0" w:line="360" w:lineRule="auto"/>
        <w:jc w:val="both"/>
        <w:rPr>
          <w:rFonts w:ascii="Segoe Condensed" w:hAnsi="Segoe Condensed"/>
          <w:sz w:val="26"/>
          <w:szCs w:val="26"/>
        </w:rPr>
      </w:pPr>
      <w:r w:rsidRPr="00344B2F">
        <w:rPr>
          <w:rFonts w:ascii="Segoe Condensed" w:hAnsi="Segoe Condensed"/>
          <w:sz w:val="26"/>
          <w:szCs w:val="26"/>
        </w:rPr>
        <w:t>di fornir</w:t>
      </w:r>
      <w:r w:rsidR="00F941BF" w:rsidRPr="00344B2F">
        <w:rPr>
          <w:rFonts w:ascii="Segoe Condensed" w:hAnsi="Segoe Condensed"/>
          <w:sz w:val="26"/>
          <w:szCs w:val="26"/>
        </w:rPr>
        <w:t>e</w:t>
      </w:r>
      <w:r w:rsidRPr="00344B2F">
        <w:rPr>
          <w:rFonts w:ascii="Segoe Condensed" w:hAnsi="Segoe Condensed"/>
          <w:sz w:val="26"/>
          <w:szCs w:val="26"/>
        </w:rPr>
        <w:t>:</w:t>
      </w:r>
    </w:p>
    <w:p w14:paraId="6D321761" w14:textId="77777777" w:rsidR="00344B2F" w:rsidRDefault="00912F10" w:rsidP="00716D42">
      <w:pPr>
        <w:pStyle w:val="Paragrafoelenco"/>
        <w:numPr>
          <w:ilvl w:val="1"/>
          <w:numId w:val="5"/>
        </w:numPr>
        <w:spacing w:after="0" w:line="360" w:lineRule="auto"/>
        <w:jc w:val="both"/>
        <w:rPr>
          <w:rFonts w:ascii="Segoe Condensed" w:hAnsi="Segoe Condensed"/>
          <w:sz w:val="26"/>
          <w:szCs w:val="26"/>
        </w:rPr>
      </w:pPr>
      <w:r w:rsidRPr="00344B2F">
        <w:rPr>
          <w:rFonts w:ascii="Segoe Condensed" w:hAnsi="Segoe Condensed"/>
          <w:sz w:val="26"/>
          <w:szCs w:val="26"/>
        </w:rPr>
        <w:t xml:space="preserve">accesso a tutte le informazioni di cui la Direzione </w:t>
      </w:r>
      <w:r w:rsidR="00F941BF" w:rsidRPr="00344B2F">
        <w:rPr>
          <w:rFonts w:ascii="Segoe Condensed" w:hAnsi="Segoe Condensed"/>
          <w:sz w:val="26"/>
          <w:szCs w:val="26"/>
        </w:rPr>
        <w:t xml:space="preserve">e gli Organi amministrativi siano </w:t>
      </w:r>
      <w:r w:rsidRPr="00344B2F">
        <w:rPr>
          <w:rFonts w:ascii="Segoe Condensed" w:hAnsi="Segoe Condensed"/>
          <w:sz w:val="26"/>
          <w:szCs w:val="26"/>
        </w:rPr>
        <w:t>a conoscenza e che siano pertinenti per la</w:t>
      </w:r>
      <w:r w:rsidR="00F941BF" w:rsidRPr="00344B2F">
        <w:rPr>
          <w:rFonts w:ascii="Segoe Condensed" w:hAnsi="Segoe Condensed"/>
          <w:sz w:val="26"/>
          <w:szCs w:val="26"/>
        </w:rPr>
        <w:t xml:space="preserve"> </w:t>
      </w:r>
      <w:r w:rsidRPr="00344B2F">
        <w:rPr>
          <w:rFonts w:ascii="Segoe Condensed" w:hAnsi="Segoe Condensed"/>
          <w:sz w:val="26"/>
          <w:szCs w:val="26"/>
        </w:rPr>
        <w:t>redazione del bilancio, quali registrazioni, documentazione e altri aspetti;</w:t>
      </w:r>
      <w:r w:rsidR="00F941BF" w:rsidRPr="00344B2F">
        <w:rPr>
          <w:rFonts w:ascii="Segoe Condensed" w:hAnsi="Segoe Condensed"/>
          <w:sz w:val="26"/>
          <w:szCs w:val="26"/>
        </w:rPr>
        <w:t xml:space="preserve"> </w:t>
      </w:r>
    </w:p>
    <w:p w14:paraId="4EC5BEEB" w14:textId="77777777" w:rsidR="00344B2F" w:rsidRDefault="00912F10" w:rsidP="00716D42">
      <w:pPr>
        <w:pStyle w:val="Paragrafoelenco"/>
        <w:numPr>
          <w:ilvl w:val="1"/>
          <w:numId w:val="5"/>
        </w:numPr>
        <w:spacing w:after="0" w:line="360" w:lineRule="auto"/>
        <w:jc w:val="both"/>
        <w:rPr>
          <w:rFonts w:ascii="Segoe Condensed" w:hAnsi="Segoe Condensed"/>
          <w:sz w:val="26"/>
          <w:szCs w:val="26"/>
        </w:rPr>
      </w:pPr>
      <w:r w:rsidRPr="00344B2F">
        <w:rPr>
          <w:rFonts w:ascii="Segoe Condensed" w:hAnsi="Segoe Condensed"/>
          <w:sz w:val="26"/>
          <w:szCs w:val="26"/>
        </w:rPr>
        <w:t xml:space="preserve">ulteriori informazioni che il </w:t>
      </w:r>
      <w:r w:rsidR="00F941BF" w:rsidRPr="00344B2F">
        <w:rPr>
          <w:rFonts w:ascii="Segoe Condensed" w:hAnsi="Segoe Condensed"/>
          <w:sz w:val="26"/>
          <w:szCs w:val="26"/>
        </w:rPr>
        <w:t>Professionista</w:t>
      </w:r>
      <w:r w:rsidRPr="00344B2F">
        <w:rPr>
          <w:rFonts w:ascii="Segoe Condensed" w:hAnsi="Segoe Condensed"/>
          <w:sz w:val="26"/>
          <w:szCs w:val="26"/>
        </w:rPr>
        <w:t xml:space="preserve"> possa richiedere alla Direzione ai fini della revisione legale;</w:t>
      </w:r>
    </w:p>
    <w:p w14:paraId="5600D768" w14:textId="3ECA6F53" w:rsidR="00912F10" w:rsidRPr="00344B2F" w:rsidRDefault="00912F10" w:rsidP="00716D42">
      <w:pPr>
        <w:pStyle w:val="Paragrafoelenco"/>
        <w:numPr>
          <w:ilvl w:val="1"/>
          <w:numId w:val="5"/>
        </w:numPr>
        <w:spacing w:after="0" w:line="360" w:lineRule="auto"/>
        <w:jc w:val="both"/>
        <w:rPr>
          <w:rFonts w:ascii="Segoe Condensed" w:hAnsi="Segoe Condensed"/>
          <w:sz w:val="26"/>
          <w:szCs w:val="26"/>
        </w:rPr>
      </w:pPr>
      <w:r w:rsidRPr="00344B2F">
        <w:rPr>
          <w:rFonts w:ascii="Segoe Condensed" w:hAnsi="Segoe Condensed"/>
          <w:sz w:val="26"/>
          <w:szCs w:val="26"/>
        </w:rPr>
        <w:lastRenderedPageBreak/>
        <w:t>la possibilità di contattare senza limitazioni le persone nell’ambito dell</w:t>
      </w:r>
      <w:r w:rsidR="00344B2F">
        <w:rPr>
          <w:rFonts w:ascii="Segoe Condensed" w:hAnsi="Segoe Condensed"/>
          <w:sz w:val="26"/>
          <w:szCs w:val="26"/>
        </w:rPr>
        <w:t>’Ente</w:t>
      </w:r>
      <w:r w:rsidR="00F941BF" w:rsidRPr="00344B2F">
        <w:rPr>
          <w:rFonts w:ascii="Segoe Condensed" w:hAnsi="Segoe Condensed"/>
          <w:sz w:val="26"/>
          <w:szCs w:val="26"/>
        </w:rPr>
        <w:t xml:space="preserve"> </w:t>
      </w:r>
      <w:r w:rsidRPr="00344B2F">
        <w:rPr>
          <w:rFonts w:ascii="Segoe Condensed" w:hAnsi="Segoe Condensed"/>
          <w:sz w:val="26"/>
          <w:szCs w:val="26"/>
        </w:rPr>
        <w:t xml:space="preserve">dalle quali il </w:t>
      </w:r>
      <w:r w:rsidR="00F941BF" w:rsidRPr="00344B2F">
        <w:rPr>
          <w:rFonts w:ascii="Segoe Condensed" w:hAnsi="Segoe Condensed"/>
          <w:sz w:val="26"/>
          <w:szCs w:val="26"/>
        </w:rPr>
        <w:t xml:space="preserve">Professionista </w:t>
      </w:r>
      <w:r w:rsidRPr="00344B2F">
        <w:rPr>
          <w:rFonts w:ascii="Segoe Condensed" w:hAnsi="Segoe Condensed"/>
          <w:sz w:val="26"/>
          <w:szCs w:val="26"/>
        </w:rPr>
        <w:t>ritenga necessario acquisire elementi probativi</w:t>
      </w:r>
      <w:r w:rsidR="00F941BF" w:rsidRPr="00344B2F">
        <w:rPr>
          <w:rFonts w:ascii="Segoe Condensed" w:hAnsi="Segoe Condensed"/>
          <w:sz w:val="26"/>
          <w:szCs w:val="26"/>
        </w:rPr>
        <w:t>, fatto salvo l’obbligo di darne sempre comunicazione anche alla Direzione e agli Organi amministrativi.</w:t>
      </w:r>
    </w:p>
    <w:p w14:paraId="3DCF2AFB" w14:textId="4D005EF9" w:rsidR="00912F10" w:rsidRPr="00716D42" w:rsidRDefault="00912F10" w:rsidP="00716D42">
      <w:pPr>
        <w:spacing w:after="0" w:line="360" w:lineRule="auto"/>
        <w:jc w:val="both"/>
        <w:rPr>
          <w:rFonts w:ascii="Segoe Condensed" w:hAnsi="Segoe Condensed"/>
          <w:sz w:val="26"/>
          <w:szCs w:val="26"/>
        </w:rPr>
      </w:pPr>
      <w:r w:rsidRPr="00716D42">
        <w:rPr>
          <w:rFonts w:ascii="Segoe Condensed" w:hAnsi="Segoe Condensed"/>
          <w:sz w:val="26"/>
          <w:szCs w:val="26"/>
        </w:rPr>
        <w:t>L’attività di revisione, secondo il principio di revisione internazionale (ISA Italia) n. 580, include la richiesta alla Direzione</w:t>
      </w:r>
      <w:r w:rsidR="00F941BF" w:rsidRPr="00716D42">
        <w:rPr>
          <w:rFonts w:ascii="Segoe Condensed" w:hAnsi="Segoe Condensed"/>
          <w:sz w:val="26"/>
          <w:szCs w:val="26"/>
        </w:rPr>
        <w:t xml:space="preserve"> </w:t>
      </w:r>
      <w:r w:rsidRPr="00716D42">
        <w:rPr>
          <w:rFonts w:ascii="Segoe Condensed" w:hAnsi="Segoe Condensed"/>
          <w:sz w:val="26"/>
          <w:szCs w:val="26"/>
        </w:rPr>
        <w:t>di confermare per iscritto le attestazioni rilasciate ai fini della revisione.</w:t>
      </w:r>
    </w:p>
    <w:p w14:paraId="1BF92E07" w14:textId="32905CD9" w:rsidR="00912F10" w:rsidRPr="00716D42" w:rsidRDefault="00912F10" w:rsidP="00716D42">
      <w:pPr>
        <w:spacing w:after="0" w:line="360" w:lineRule="auto"/>
        <w:jc w:val="both"/>
        <w:rPr>
          <w:rFonts w:ascii="Segoe Condensed" w:hAnsi="Segoe Condensed"/>
          <w:sz w:val="26"/>
          <w:szCs w:val="26"/>
        </w:rPr>
      </w:pPr>
      <w:r w:rsidRPr="00716D42">
        <w:rPr>
          <w:rFonts w:ascii="Segoe Condensed" w:hAnsi="Segoe Condensed"/>
          <w:sz w:val="26"/>
          <w:szCs w:val="26"/>
        </w:rPr>
        <w:t>Relativamente alla verifica sulla coerenza della Relazione sulla Gestione con il Bilancio, saranno svolte le procedure</w:t>
      </w:r>
      <w:r w:rsidR="00F941BF" w:rsidRPr="00716D42">
        <w:rPr>
          <w:rFonts w:ascii="Segoe Condensed" w:hAnsi="Segoe Condensed"/>
          <w:sz w:val="26"/>
          <w:szCs w:val="26"/>
        </w:rPr>
        <w:t xml:space="preserve"> </w:t>
      </w:r>
      <w:r w:rsidRPr="00716D42">
        <w:rPr>
          <w:rFonts w:ascii="Segoe Condensed" w:hAnsi="Segoe Condensed"/>
          <w:sz w:val="26"/>
          <w:szCs w:val="26"/>
        </w:rPr>
        <w:t>indicate nel principio di revisione internazionale (ISA Italia) n. 720 B “La responsabilità del soggetto incaricato della</w:t>
      </w:r>
      <w:r w:rsidR="00F941BF" w:rsidRPr="00716D42">
        <w:rPr>
          <w:rFonts w:ascii="Segoe Condensed" w:hAnsi="Segoe Condensed"/>
          <w:sz w:val="26"/>
          <w:szCs w:val="26"/>
        </w:rPr>
        <w:t xml:space="preserve"> </w:t>
      </w:r>
      <w:r w:rsidRPr="00716D42">
        <w:rPr>
          <w:rFonts w:ascii="Segoe Condensed" w:hAnsi="Segoe Condensed"/>
          <w:sz w:val="26"/>
          <w:szCs w:val="26"/>
        </w:rPr>
        <w:t>revisione legale relativamente all’espressione del giudizio sulla coerenza”.</w:t>
      </w:r>
    </w:p>
    <w:p w14:paraId="58CC7EBF" w14:textId="402E3134" w:rsidR="00912F10" w:rsidRPr="00716D42" w:rsidRDefault="00912F10" w:rsidP="00716D42">
      <w:pPr>
        <w:spacing w:after="0" w:line="360" w:lineRule="auto"/>
        <w:jc w:val="both"/>
        <w:rPr>
          <w:rFonts w:ascii="Segoe Condensed" w:hAnsi="Segoe Condensed"/>
          <w:sz w:val="26"/>
          <w:szCs w:val="26"/>
        </w:rPr>
      </w:pPr>
      <w:r w:rsidRPr="00716D42">
        <w:rPr>
          <w:rFonts w:ascii="Segoe Condensed" w:hAnsi="Segoe Condensed"/>
          <w:sz w:val="26"/>
          <w:szCs w:val="26"/>
        </w:rPr>
        <w:t>La verifica</w:t>
      </w:r>
      <w:r w:rsidR="00F941BF" w:rsidRPr="00716D42">
        <w:rPr>
          <w:rFonts w:ascii="Segoe Condensed" w:hAnsi="Segoe Condensed"/>
          <w:sz w:val="26"/>
          <w:szCs w:val="26"/>
        </w:rPr>
        <w:t>,</w:t>
      </w:r>
      <w:r w:rsidRPr="00716D42">
        <w:rPr>
          <w:rFonts w:ascii="Segoe Condensed" w:hAnsi="Segoe Condensed"/>
          <w:sz w:val="26"/>
          <w:szCs w:val="26"/>
        </w:rPr>
        <w:t xml:space="preserve"> nel corso dell’esercizio</w:t>
      </w:r>
      <w:r w:rsidR="00F941BF" w:rsidRPr="00716D42">
        <w:rPr>
          <w:rFonts w:ascii="Segoe Condensed" w:hAnsi="Segoe Condensed"/>
          <w:sz w:val="26"/>
          <w:szCs w:val="26"/>
        </w:rPr>
        <w:t>,</w:t>
      </w:r>
      <w:r w:rsidRPr="00716D42">
        <w:rPr>
          <w:rFonts w:ascii="Segoe Condensed" w:hAnsi="Segoe Condensed"/>
          <w:sz w:val="26"/>
          <w:szCs w:val="26"/>
        </w:rPr>
        <w:t xml:space="preserve"> della regolare tenuta della contabilità sociale e della corretta</w:t>
      </w:r>
      <w:r w:rsidR="00F941BF" w:rsidRPr="00716D42">
        <w:rPr>
          <w:rFonts w:ascii="Segoe Condensed" w:hAnsi="Segoe Condensed"/>
          <w:sz w:val="26"/>
          <w:szCs w:val="26"/>
        </w:rPr>
        <w:t xml:space="preserve"> </w:t>
      </w:r>
      <w:r w:rsidRPr="00716D42">
        <w:rPr>
          <w:rFonts w:ascii="Segoe Condensed" w:hAnsi="Segoe Condensed"/>
          <w:sz w:val="26"/>
          <w:szCs w:val="26"/>
        </w:rPr>
        <w:t>rilevazione dei fatti di</w:t>
      </w:r>
      <w:r w:rsidR="00F941BF" w:rsidRPr="00716D42">
        <w:rPr>
          <w:rFonts w:ascii="Segoe Condensed" w:hAnsi="Segoe Condensed"/>
          <w:sz w:val="26"/>
          <w:szCs w:val="26"/>
        </w:rPr>
        <w:t xml:space="preserve"> </w:t>
      </w:r>
      <w:r w:rsidRPr="00716D42">
        <w:rPr>
          <w:rFonts w:ascii="Segoe Condensed" w:hAnsi="Segoe Condensed"/>
          <w:sz w:val="26"/>
          <w:szCs w:val="26"/>
        </w:rPr>
        <w:t>gestione nelle scritture contabili, verrà effettuata in attuazione di quanto previsto dal primo comma, lettera b) dell’art. 14</w:t>
      </w:r>
      <w:r w:rsidR="00F941BF" w:rsidRPr="00716D42">
        <w:rPr>
          <w:rFonts w:ascii="Segoe Condensed" w:hAnsi="Segoe Condensed"/>
          <w:sz w:val="26"/>
          <w:szCs w:val="26"/>
        </w:rPr>
        <w:t xml:space="preserve"> </w:t>
      </w:r>
      <w:r w:rsidRPr="00716D42">
        <w:rPr>
          <w:rFonts w:ascii="Segoe Condensed" w:hAnsi="Segoe Condensed"/>
          <w:sz w:val="26"/>
          <w:szCs w:val="26"/>
        </w:rPr>
        <w:t xml:space="preserve">del </w:t>
      </w:r>
      <w:r w:rsidR="000B3027" w:rsidRPr="00716D42">
        <w:rPr>
          <w:rFonts w:ascii="Segoe Condensed" w:hAnsi="Segoe Condensed"/>
          <w:sz w:val="26"/>
          <w:szCs w:val="26"/>
        </w:rPr>
        <w:t>D.lgs.</w:t>
      </w:r>
      <w:r w:rsidRPr="00716D42">
        <w:rPr>
          <w:rFonts w:ascii="Segoe Condensed" w:hAnsi="Segoe Condensed"/>
          <w:sz w:val="26"/>
          <w:szCs w:val="26"/>
        </w:rPr>
        <w:t xml:space="preserve"> 27 gennaio 2010, n. 39, nonché del principio di revisione internazionale (ISA Italia) n. 250 B “Le verifiche della</w:t>
      </w:r>
      <w:r w:rsidR="00F941BF" w:rsidRPr="00716D42">
        <w:rPr>
          <w:rFonts w:ascii="Segoe Condensed" w:hAnsi="Segoe Condensed"/>
          <w:sz w:val="26"/>
          <w:szCs w:val="26"/>
        </w:rPr>
        <w:t xml:space="preserve"> </w:t>
      </w:r>
      <w:r w:rsidRPr="00716D42">
        <w:rPr>
          <w:rFonts w:ascii="Segoe Condensed" w:hAnsi="Segoe Condensed"/>
          <w:sz w:val="26"/>
          <w:szCs w:val="26"/>
        </w:rPr>
        <w:t>regolare tenuta della contabilità sociale”.</w:t>
      </w:r>
    </w:p>
    <w:p w14:paraId="78F071C5" w14:textId="7B4EB07D" w:rsidR="00912F10" w:rsidRPr="00716D42" w:rsidRDefault="00B61BF1" w:rsidP="00716D42">
      <w:pPr>
        <w:spacing w:after="0" w:line="360" w:lineRule="auto"/>
        <w:jc w:val="both"/>
        <w:rPr>
          <w:rFonts w:ascii="Segoe Condensed" w:hAnsi="Segoe Condensed"/>
          <w:sz w:val="26"/>
          <w:szCs w:val="26"/>
        </w:rPr>
      </w:pPr>
      <w:r w:rsidRPr="00716D42">
        <w:rPr>
          <w:rFonts w:ascii="Segoe Condensed" w:hAnsi="Segoe Condensed"/>
          <w:sz w:val="26"/>
          <w:szCs w:val="26"/>
        </w:rPr>
        <w:t>1.</w:t>
      </w:r>
      <w:r w:rsidR="00F941BF" w:rsidRPr="00716D42">
        <w:rPr>
          <w:rFonts w:ascii="Segoe Condensed" w:hAnsi="Segoe Condensed"/>
          <w:sz w:val="26"/>
          <w:szCs w:val="26"/>
        </w:rPr>
        <w:t>3</w:t>
      </w:r>
      <w:r w:rsidR="00912F10" w:rsidRPr="00716D42">
        <w:rPr>
          <w:rFonts w:ascii="Segoe Condensed" w:hAnsi="Segoe Condensed"/>
          <w:sz w:val="26"/>
          <w:szCs w:val="26"/>
        </w:rPr>
        <w:t>.</w:t>
      </w:r>
      <w:r w:rsidR="00F941BF" w:rsidRPr="00716D42">
        <w:rPr>
          <w:rFonts w:ascii="Segoe Condensed" w:hAnsi="Segoe Condensed"/>
          <w:sz w:val="26"/>
          <w:szCs w:val="26"/>
        </w:rPr>
        <w:t>3</w:t>
      </w:r>
      <w:r w:rsidR="00912F10" w:rsidRPr="00716D42">
        <w:rPr>
          <w:rFonts w:ascii="Segoe Condensed" w:hAnsi="Segoe Condensed"/>
          <w:sz w:val="26"/>
          <w:szCs w:val="26"/>
        </w:rPr>
        <w:t xml:space="preserve"> Relazione di revisione</w:t>
      </w:r>
    </w:p>
    <w:p w14:paraId="102EA5B7" w14:textId="38EBC65A" w:rsidR="00912F10" w:rsidRPr="00716D42" w:rsidRDefault="00912F10" w:rsidP="00716D42">
      <w:pPr>
        <w:spacing w:after="0" w:line="360" w:lineRule="auto"/>
        <w:jc w:val="both"/>
        <w:rPr>
          <w:rFonts w:ascii="Segoe Condensed" w:hAnsi="Segoe Condensed"/>
          <w:sz w:val="26"/>
          <w:szCs w:val="26"/>
        </w:rPr>
      </w:pPr>
      <w:r w:rsidRPr="00716D42">
        <w:rPr>
          <w:rFonts w:ascii="Segoe Condensed" w:hAnsi="Segoe Condensed"/>
          <w:sz w:val="26"/>
          <w:szCs w:val="26"/>
        </w:rPr>
        <w:t>La relazione che sarà emessa sul bilancio dell</w:t>
      </w:r>
      <w:r w:rsidR="00344B2F">
        <w:rPr>
          <w:rFonts w:ascii="Segoe Condensed" w:hAnsi="Segoe Condensed"/>
          <w:sz w:val="26"/>
          <w:szCs w:val="26"/>
        </w:rPr>
        <w:t>’Ente</w:t>
      </w:r>
      <w:r w:rsidRPr="00716D42">
        <w:rPr>
          <w:rFonts w:ascii="Segoe Condensed" w:hAnsi="Segoe Condensed"/>
          <w:sz w:val="26"/>
          <w:szCs w:val="26"/>
        </w:rPr>
        <w:t xml:space="preserve"> sarà redatta secondo quanto previsto dai principi di revisione</w:t>
      </w:r>
      <w:r w:rsidR="00F941BF" w:rsidRPr="00716D42">
        <w:rPr>
          <w:rFonts w:ascii="Segoe Condensed" w:hAnsi="Segoe Condensed"/>
          <w:sz w:val="26"/>
          <w:szCs w:val="26"/>
        </w:rPr>
        <w:t xml:space="preserve"> </w:t>
      </w:r>
      <w:r w:rsidRPr="00716D42">
        <w:rPr>
          <w:rFonts w:ascii="Segoe Condensed" w:hAnsi="Segoe Condensed"/>
          <w:sz w:val="26"/>
          <w:szCs w:val="26"/>
        </w:rPr>
        <w:t>internazionali (ISA Italia).</w:t>
      </w:r>
    </w:p>
    <w:p w14:paraId="68980A23" w14:textId="1DFC8308" w:rsidR="00912F10" w:rsidRDefault="00912F10" w:rsidP="00716D42">
      <w:pPr>
        <w:spacing w:after="0" w:line="360" w:lineRule="auto"/>
        <w:jc w:val="both"/>
        <w:rPr>
          <w:rFonts w:ascii="Segoe Condensed" w:hAnsi="Segoe Condensed"/>
          <w:sz w:val="26"/>
          <w:szCs w:val="26"/>
        </w:rPr>
      </w:pPr>
      <w:r w:rsidRPr="00716D42">
        <w:rPr>
          <w:rFonts w:ascii="Segoe Condensed" w:hAnsi="Segoe Condensed"/>
          <w:sz w:val="26"/>
          <w:szCs w:val="26"/>
        </w:rPr>
        <w:t>Può rendersi necessario modificare la forma ed il contenuto della relazione alla luce dei risultati della revisione svolta.</w:t>
      </w:r>
    </w:p>
    <w:p w14:paraId="7B3B79EF" w14:textId="1DAFB84B" w:rsidR="004740B0" w:rsidRDefault="004740B0" w:rsidP="00716D42">
      <w:pPr>
        <w:spacing w:after="0" w:line="360" w:lineRule="auto"/>
        <w:jc w:val="both"/>
        <w:rPr>
          <w:rFonts w:ascii="Segoe Condensed" w:hAnsi="Segoe Condensed"/>
          <w:sz w:val="26"/>
          <w:szCs w:val="26"/>
        </w:rPr>
      </w:pPr>
    </w:p>
    <w:p w14:paraId="793DE318" w14:textId="7EDB44DC" w:rsidR="00A050F7" w:rsidRPr="00A050F7" w:rsidRDefault="00A050F7" w:rsidP="00716D42">
      <w:pPr>
        <w:spacing w:after="0" w:line="360" w:lineRule="auto"/>
        <w:jc w:val="both"/>
        <w:rPr>
          <w:rFonts w:ascii="Segoe Condensed" w:hAnsi="Segoe Condensed"/>
          <w:sz w:val="26"/>
          <w:szCs w:val="26"/>
          <w:u w:val="single"/>
        </w:rPr>
      </w:pPr>
      <w:r w:rsidRPr="00A050F7">
        <w:rPr>
          <w:rFonts w:ascii="Segoe Condensed" w:hAnsi="Segoe Condensed"/>
          <w:sz w:val="26"/>
          <w:szCs w:val="26"/>
          <w:u w:val="single"/>
        </w:rPr>
        <w:t>1.4</w:t>
      </w:r>
      <w:r w:rsidRPr="00A050F7">
        <w:rPr>
          <w:rFonts w:ascii="Segoe Condensed" w:hAnsi="Segoe Condensed"/>
          <w:sz w:val="26"/>
          <w:szCs w:val="26"/>
          <w:u w:val="single"/>
        </w:rPr>
        <w:tab/>
        <w:t>Funzioni di vigilanza</w:t>
      </w:r>
    </w:p>
    <w:p w14:paraId="560844A3" w14:textId="02C637B6" w:rsidR="00A050F7" w:rsidRPr="00A050F7" w:rsidRDefault="00A050F7" w:rsidP="00A050F7">
      <w:pPr>
        <w:spacing w:after="0" w:line="360" w:lineRule="auto"/>
        <w:jc w:val="both"/>
        <w:rPr>
          <w:rFonts w:ascii="Segoe Condensed" w:hAnsi="Segoe Condensed"/>
          <w:sz w:val="26"/>
          <w:szCs w:val="26"/>
        </w:rPr>
      </w:pPr>
      <w:r w:rsidRPr="00A050F7">
        <w:rPr>
          <w:rFonts w:ascii="Segoe Condensed" w:hAnsi="Segoe Condensed"/>
          <w:sz w:val="26"/>
          <w:szCs w:val="26"/>
        </w:rPr>
        <w:t>1.</w:t>
      </w:r>
      <w:r>
        <w:rPr>
          <w:rFonts w:ascii="Segoe Condensed" w:hAnsi="Segoe Condensed"/>
          <w:sz w:val="26"/>
          <w:szCs w:val="26"/>
        </w:rPr>
        <w:t xml:space="preserve">4.1 </w:t>
      </w:r>
      <w:r w:rsidRPr="00A050F7">
        <w:rPr>
          <w:rFonts w:ascii="Segoe Condensed" w:hAnsi="Segoe Condensed"/>
          <w:sz w:val="26"/>
          <w:szCs w:val="26"/>
        </w:rPr>
        <w:t>Verifica dell’osservanza della legge e dello statuto</w:t>
      </w:r>
    </w:p>
    <w:p w14:paraId="163E0EFD" w14:textId="7A81D8B5" w:rsidR="00A050F7" w:rsidRPr="00A050F7" w:rsidRDefault="00A050F7" w:rsidP="00A050F7">
      <w:pPr>
        <w:spacing w:after="0" w:line="360" w:lineRule="auto"/>
        <w:jc w:val="both"/>
        <w:rPr>
          <w:rFonts w:ascii="Segoe Condensed" w:hAnsi="Segoe Condensed"/>
          <w:sz w:val="26"/>
          <w:szCs w:val="26"/>
        </w:rPr>
      </w:pPr>
      <w:r w:rsidRPr="00A050F7">
        <w:rPr>
          <w:rFonts w:ascii="Segoe Condensed" w:hAnsi="Segoe Condensed"/>
          <w:sz w:val="26"/>
          <w:szCs w:val="26"/>
        </w:rPr>
        <w:t xml:space="preserve">La verifica dell’osservanza della legge e </w:t>
      </w:r>
      <w:r w:rsidR="00344B2F">
        <w:rPr>
          <w:rFonts w:ascii="Segoe Condensed" w:hAnsi="Segoe Condensed"/>
          <w:sz w:val="26"/>
          <w:szCs w:val="26"/>
        </w:rPr>
        <w:t>dei regolamenti</w:t>
      </w:r>
      <w:r w:rsidRPr="00A050F7">
        <w:rPr>
          <w:rFonts w:ascii="Segoe Condensed" w:hAnsi="Segoe Condensed"/>
          <w:sz w:val="26"/>
          <w:szCs w:val="26"/>
        </w:rPr>
        <w:t xml:space="preserve"> si concretizza nella vigilanza sulla correttezza degli atti e delle delibere assunte dagli organi. Il controllo di legittimità svolto </w:t>
      </w:r>
      <w:r>
        <w:rPr>
          <w:rFonts w:ascii="Segoe Condensed" w:hAnsi="Segoe Condensed"/>
          <w:sz w:val="26"/>
          <w:szCs w:val="26"/>
        </w:rPr>
        <w:t>dal Professionista</w:t>
      </w:r>
      <w:r w:rsidRPr="00A050F7">
        <w:rPr>
          <w:rFonts w:ascii="Segoe Condensed" w:hAnsi="Segoe Condensed"/>
          <w:sz w:val="26"/>
          <w:szCs w:val="26"/>
        </w:rPr>
        <w:t xml:space="preserve"> consiste nella vigilanza sul rispetto di tutte le norme legislative e regolamentari che disciplinano il funzionamento degli organi dell</w:t>
      </w:r>
      <w:r w:rsidR="00344B2F">
        <w:rPr>
          <w:rFonts w:ascii="Segoe Condensed" w:hAnsi="Segoe Condensed"/>
          <w:sz w:val="26"/>
          <w:szCs w:val="26"/>
        </w:rPr>
        <w:t>’Ente</w:t>
      </w:r>
      <w:r w:rsidRPr="00A050F7">
        <w:rPr>
          <w:rFonts w:ascii="Segoe Condensed" w:hAnsi="Segoe Condensed"/>
          <w:sz w:val="26"/>
          <w:szCs w:val="26"/>
        </w:rPr>
        <w:t xml:space="preserve"> ed i rapporti dell</w:t>
      </w:r>
      <w:r w:rsidR="00344B2F">
        <w:rPr>
          <w:rFonts w:ascii="Segoe Condensed" w:hAnsi="Segoe Condensed"/>
          <w:sz w:val="26"/>
          <w:szCs w:val="26"/>
        </w:rPr>
        <w:t>o</w:t>
      </w:r>
      <w:r w:rsidRPr="00A050F7">
        <w:rPr>
          <w:rFonts w:ascii="Segoe Condensed" w:hAnsi="Segoe Condensed"/>
          <w:sz w:val="26"/>
          <w:szCs w:val="26"/>
        </w:rPr>
        <w:t xml:space="preserve"> stess</w:t>
      </w:r>
      <w:r w:rsidR="00344B2F">
        <w:rPr>
          <w:rFonts w:ascii="Segoe Condensed" w:hAnsi="Segoe Condensed"/>
          <w:sz w:val="26"/>
          <w:szCs w:val="26"/>
        </w:rPr>
        <w:t>o</w:t>
      </w:r>
      <w:r w:rsidRPr="00A050F7">
        <w:rPr>
          <w:rFonts w:ascii="Segoe Condensed" w:hAnsi="Segoe Condensed"/>
          <w:sz w:val="26"/>
          <w:szCs w:val="26"/>
        </w:rPr>
        <w:t xml:space="preserve"> con gli organismi istituzionali, delle disposizioni </w:t>
      </w:r>
      <w:r w:rsidRPr="00A050F7">
        <w:rPr>
          <w:rFonts w:ascii="Segoe Condensed" w:hAnsi="Segoe Condensed"/>
          <w:sz w:val="26"/>
          <w:szCs w:val="26"/>
        </w:rPr>
        <w:lastRenderedPageBreak/>
        <w:t>normative che disciplinano il settore operativo proprio dell’</w:t>
      </w:r>
      <w:r w:rsidR="00344B2F">
        <w:rPr>
          <w:rFonts w:ascii="Segoe Condensed" w:hAnsi="Segoe Condensed"/>
          <w:sz w:val="26"/>
          <w:szCs w:val="26"/>
        </w:rPr>
        <w:t xml:space="preserve">Ente </w:t>
      </w:r>
      <w:r w:rsidRPr="00A050F7">
        <w:rPr>
          <w:rFonts w:ascii="Segoe Condensed" w:hAnsi="Segoe Condensed"/>
          <w:sz w:val="26"/>
          <w:szCs w:val="26"/>
        </w:rPr>
        <w:t>e sulla presenza delle autorizzazioni prescritte per lo svolgimento dell’attività.</w:t>
      </w:r>
    </w:p>
    <w:p w14:paraId="65D1C2D2" w14:textId="77777777" w:rsidR="00A050F7" w:rsidRPr="00A050F7" w:rsidRDefault="00A050F7" w:rsidP="00A050F7">
      <w:pPr>
        <w:spacing w:after="0" w:line="360" w:lineRule="auto"/>
        <w:jc w:val="both"/>
        <w:rPr>
          <w:rFonts w:ascii="Segoe Condensed" w:hAnsi="Segoe Condensed"/>
          <w:sz w:val="26"/>
          <w:szCs w:val="26"/>
        </w:rPr>
      </w:pPr>
    </w:p>
    <w:p w14:paraId="3B2BD3FF" w14:textId="3D3EED28" w:rsidR="00A050F7" w:rsidRPr="00A050F7" w:rsidRDefault="00A050F7" w:rsidP="00A050F7">
      <w:pPr>
        <w:spacing w:after="0" w:line="360" w:lineRule="auto"/>
        <w:jc w:val="both"/>
        <w:rPr>
          <w:rFonts w:ascii="Segoe Condensed" w:hAnsi="Segoe Condensed"/>
          <w:sz w:val="26"/>
          <w:szCs w:val="26"/>
        </w:rPr>
      </w:pPr>
      <w:r>
        <w:rPr>
          <w:rFonts w:ascii="Segoe Condensed" w:hAnsi="Segoe Condensed"/>
          <w:sz w:val="26"/>
          <w:szCs w:val="26"/>
        </w:rPr>
        <w:t>1.4.2</w:t>
      </w:r>
      <w:r w:rsidRPr="00A050F7">
        <w:rPr>
          <w:rFonts w:ascii="Segoe Condensed" w:hAnsi="Segoe Condensed"/>
          <w:sz w:val="26"/>
          <w:szCs w:val="26"/>
        </w:rPr>
        <w:t xml:space="preserve"> Verifica del rispetto dei principi di corretta amministrazione</w:t>
      </w:r>
    </w:p>
    <w:p w14:paraId="1B70B215" w14:textId="286CA31E" w:rsidR="00A050F7" w:rsidRPr="00A050F7" w:rsidRDefault="00A050F7" w:rsidP="00A050F7">
      <w:pPr>
        <w:spacing w:after="0" w:line="360" w:lineRule="auto"/>
        <w:jc w:val="both"/>
        <w:rPr>
          <w:rFonts w:ascii="Segoe Condensed" w:hAnsi="Segoe Condensed"/>
          <w:sz w:val="26"/>
          <w:szCs w:val="26"/>
        </w:rPr>
      </w:pPr>
      <w:r>
        <w:rPr>
          <w:rFonts w:ascii="Segoe Condensed" w:hAnsi="Segoe Condensed"/>
          <w:sz w:val="26"/>
          <w:szCs w:val="26"/>
        </w:rPr>
        <w:t>Il Professionista</w:t>
      </w:r>
      <w:r w:rsidRPr="00A050F7">
        <w:rPr>
          <w:rFonts w:ascii="Segoe Condensed" w:hAnsi="Segoe Condensed"/>
          <w:sz w:val="26"/>
          <w:szCs w:val="26"/>
        </w:rPr>
        <w:t xml:space="preserve"> ha il compito di vigilare sul rispetto dei principi di corretta amministrazione.</w:t>
      </w:r>
    </w:p>
    <w:p w14:paraId="5B01E589" w14:textId="0BD74A40" w:rsidR="00A050F7" w:rsidRPr="00A050F7" w:rsidRDefault="00A050F7" w:rsidP="00A050F7">
      <w:pPr>
        <w:spacing w:after="0" w:line="360" w:lineRule="auto"/>
        <w:jc w:val="both"/>
        <w:rPr>
          <w:rFonts w:ascii="Segoe Condensed" w:hAnsi="Segoe Condensed"/>
          <w:sz w:val="26"/>
          <w:szCs w:val="26"/>
        </w:rPr>
      </w:pPr>
      <w:r w:rsidRPr="00A050F7">
        <w:rPr>
          <w:rFonts w:ascii="Segoe Condensed" w:hAnsi="Segoe Condensed"/>
          <w:sz w:val="26"/>
          <w:szCs w:val="26"/>
        </w:rPr>
        <w:t xml:space="preserve">In particolare, </w:t>
      </w:r>
      <w:r>
        <w:rPr>
          <w:rFonts w:ascii="Segoe Condensed" w:hAnsi="Segoe Condensed"/>
          <w:sz w:val="26"/>
          <w:szCs w:val="26"/>
        </w:rPr>
        <w:t xml:space="preserve">dovrà svolgere </w:t>
      </w:r>
      <w:r w:rsidRPr="00A050F7">
        <w:rPr>
          <w:rFonts w:ascii="Segoe Condensed" w:hAnsi="Segoe Condensed"/>
          <w:sz w:val="26"/>
          <w:szCs w:val="26"/>
        </w:rPr>
        <w:t>un controllo sulla “corretta” amministrazione alla luce d</w:t>
      </w:r>
      <w:r w:rsidR="00344B2F">
        <w:rPr>
          <w:rFonts w:ascii="Segoe Condensed" w:hAnsi="Segoe Condensed"/>
          <w:sz w:val="26"/>
          <w:szCs w:val="26"/>
        </w:rPr>
        <w:t>el</w:t>
      </w:r>
      <w:r w:rsidRPr="00A050F7">
        <w:rPr>
          <w:rFonts w:ascii="Segoe Condensed" w:hAnsi="Segoe Condensed"/>
          <w:sz w:val="26"/>
          <w:szCs w:val="26"/>
        </w:rPr>
        <w:t xml:space="preserve">le regole </w:t>
      </w:r>
      <w:r w:rsidR="00344B2F">
        <w:rPr>
          <w:rFonts w:ascii="Segoe Condensed" w:hAnsi="Segoe Condensed"/>
          <w:sz w:val="26"/>
          <w:szCs w:val="26"/>
        </w:rPr>
        <w:t>inerenti</w:t>
      </w:r>
      <w:r w:rsidRPr="00A050F7">
        <w:rPr>
          <w:rFonts w:ascii="Segoe Condensed" w:hAnsi="Segoe Condensed"/>
          <w:sz w:val="26"/>
          <w:szCs w:val="26"/>
        </w:rPr>
        <w:t xml:space="preserve"> alla verifica della legittimità sostanziale di ogni atto ovvero sulla conformità di tali atti alle citate regole </w:t>
      </w:r>
      <w:r>
        <w:rPr>
          <w:rFonts w:ascii="Segoe Condensed" w:hAnsi="Segoe Condensed"/>
          <w:sz w:val="26"/>
          <w:szCs w:val="26"/>
        </w:rPr>
        <w:t>rispetto alla normativa applicabile</w:t>
      </w:r>
      <w:r w:rsidRPr="00A050F7">
        <w:rPr>
          <w:rFonts w:ascii="Segoe Condensed" w:hAnsi="Segoe Condensed"/>
          <w:sz w:val="26"/>
          <w:szCs w:val="26"/>
        </w:rPr>
        <w:t>.</w:t>
      </w:r>
    </w:p>
    <w:p w14:paraId="202F9CBC" w14:textId="305C6ED9" w:rsidR="00A050F7" w:rsidRPr="00A050F7" w:rsidRDefault="00A050F7" w:rsidP="00A050F7">
      <w:pPr>
        <w:spacing w:after="0" w:line="360" w:lineRule="auto"/>
        <w:jc w:val="both"/>
        <w:rPr>
          <w:rFonts w:ascii="Segoe Condensed" w:hAnsi="Segoe Condensed"/>
          <w:sz w:val="26"/>
          <w:szCs w:val="26"/>
        </w:rPr>
      </w:pPr>
      <w:r>
        <w:rPr>
          <w:rFonts w:ascii="Segoe Condensed" w:hAnsi="Segoe Condensed"/>
          <w:sz w:val="26"/>
          <w:szCs w:val="26"/>
        </w:rPr>
        <w:t>In detta attività il Professionista è chiamato all’</w:t>
      </w:r>
      <w:r w:rsidRPr="00A050F7">
        <w:rPr>
          <w:rFonts w:ascii="Segoe Condensed" w:hAnsi="Segoe Condensed"/>
          <w:sz w:val="26"/>
          <w:szCs w:val="26"/>
        </w:rPr>
        <w:t xml:space="preserve">estraneità </w:t>
      </w:r>
      <w:r>
        <w:rPr>
          <w:rFonts w:ascii="Segoe Condensed" w:hAnsi="Segoe Condensed"/>
          <w:sz w:val="26"/>
          <w:szCs w:val="26"/>
        </w:rPr>
        <w:t xml:space="preserve">rispetto </w:t>
      </w:r>
      <w:r w:rsidRPr="00A050F7">
        <w:rPr>
          <w:rFonts w:ascii="Segoe Condensed" w:hAnsi="Segoe Condensed"/>
          <w:sz w:val="26"/>
          <w:szCs w:val="26"/>
        </w:rPr>
        <w:t>al giudizio di merito sulla gestione</w:t>
      </w:r>
      <w:r>
        <w:rPr>
          <w:rFonts w:ascii="Segoe Condensed" w:hAnsi="Segoe Condensed"/>
          <w:sz w:val="26"/>
          <w:szCs w:val="26"/>
        </w:rPr>
        <w:t xml:space="preserve"> ma ha il compito </w:t>
      </w:r>
      <w:r w:rsidRPr="00A050F7">
        <w:rPr>
          <w:rFonts w:ascii="Segoe Condensed" w:hAnsi="Segoe Condensed"/>
          <w:sz w:val="26"/>
          <w:szCs w:val="26"/>
        </w:rPr>
        <w:t>di verifica del rispetto della buona prassi operativa e sulla presenza di tutti i necessari presidi di diligenza per la salvaguardia per il corretto operato da parte dell</w:t>
      </w:r>
      <w:r w:rsidR="00344B2F">
        <w:rPr>
          <w:rFonts w:ascii="Segoe Condensed" w:hAnsi="Segoe Condensed"/>
          <w:sz w:val="26"/>
          <w:szCs w:val="26"/>
        </w:rPr>
        <w:t>’Ente</w:t>
      </w:r>
      <w:r w:rsidRPr="00A050F7">
        <w:rPr>
          <w:rFonts w:ascii="Segoe Condensed" w:hAnsi="Segoe Condensed"/>
          <w:sz w:val="26"/>
          <w:szCs w:val="26"/>
        </w:rPr>
        <w:t>.</w:t>
      </w:r>
    </w:p>
    <w:p w14:paraId="5D9C97C2" w14:textId="77777777" w:rsidR="00A050F7" w:rsidRPr="00A050F7" w:rsidRDefault="00A050F7" w:rsidP="00A050F7">
      <w:pPr>
        <w:spacing w:after="0" w:line="360" w:lineRule="auto"/>
        <w:jc w:val="both"/>
        <w:rPr>
          <w:rFonts w:ascii="Segoe Condensed" w:hAnsi="Segoe Condensed"/>
          <w:sz w:val="26"/>
          <w:szCs w:val="26"/>
        </w:rPr>
      </w:pPr>
    </w:p>
    <w:p w14:paraId="5B76E7E8" w14:textId="09B62E03" w:rsidR="00A050F7" w:rsidRPr="00A050F7" w:rsidRDefault="00A050F7" w:rsidP="00A050F7">
      <w:pPr>
        <w:spacing w:after="0" w:line="360" w:lineRule="auto"/>
        <w:jc w:val="both"/>
        <w:rPr>
          <w:rFonts w:ascii="Segoe Condensed" w:hAnsi="Segoe Condensed"/>
          <w:sz w:val="26"/>
          <w:szCs w:val="26"/>
        </w:rPr>
      </w:pPr>
      <w:r>
        <w:rPr>
          <w:rFonts w:ascii="Segoe Condensed" w:hAnsi="Segoe Condensed"/>
          <w:sz w:val="26"/>
          <w:szCs w:val="26"/>
        </w:rPr>
        <w:t>1.4.3</w:t>
      </w:r>
      <w:r w:rsidRPr="00A050F7">
        <w:rPr>
          <w:rFonts w:ascii="Segoe Condensed" w:hAnsi="Segoe Condensed"/>
          <w:sz w:val="26"/>
          <w:szCs w:val="26"/>
        </w:rPr>
        <w:t xml:space="preserve"> Verifica dell’adeguatezza dell’assetto organizzativo, amministrativo e contabile adottato dall</w:t>
      </w:r>
      <w:r w:rsidR="00344B2F">
        <w:rPr>
          <w:rFonts w:ascii="Segoe Condensed" w:hAnsi="Segoe Condensed"/>
          <w:sz w:val="26"/>
          <w:szCs w:val="26"/>
        </w:rPr>
        <w:t>’Ente</w:t>
      </w:r>
      <w:r w:rsidRPr="00A050F7">
        <w:rPr>
          <w:rFonts w:ascii="Segoe Condensed" w:hAnsi="Segoe Condensed"/>
          <w:sz w:val="26"/>
          <w:szCs w:val="26"/>
        </w:rPr>
        <w:t xml:space="preserve"> e del suo concreto funzionamento</w:t>
      </w:r>
    </w:p>
    <w:p w14:paraId="7BABA7D6" w14:textId="64516FBF" w:rsidR="00A050F7" w:rsidRPr="00DB54B6" w:rsidRDefault="00A050F7" w:rsidP="00A050F7">
      <w:pPr>
        <w:spacing w:after="0" w:line="360" w:lineRule="auto"/>
        <w:jc w:val="both"/>
        <w:rPr>
          <w:rFonts w:ascii="Segoe Condensed" w:hAnsi="Segoe Condensed"/>
          <w:sz w:val="26"/>
          <w:szCs w:val="26"/>
        </w:rPr>
      </w:pPr>
      <w:r>
        <w:rPr>
          <w:rFonts w:ascii="Segoe Condensed" w:hAnsi="Segoe Condensed"/>
          <w:sz w:val="26"/>
          <w:szCs w:val="26"/>
        </w:rPr>
        <w:t>Il Professionista ha</w:t>
      </w:r>
      <w:r w:rsidRPr="00A050F7">
        <w:rPr>
          <w:rFonts w:ascii="Segoe Condensed" w:hAnsi="Segoe Condensed"/>
          <w:sz w:val="26"/>
          <w:szCs w:val="26"/>
        </w:rPr>
        <w:t xml:space="preserve"> il compito di vigilare sull’adeguatezza della struttura organizzativa dell</w:t>
      </w:r>
      <w:r w:rsidR="000B3027">
        <w:rPr>
          <w:rFonts w:ascii="Segoe Condensed" w:hAnsi="Segoe Condensed"/>
          <w:sz w:val="26"/>
          <w:szCs w:val="26"/>
        </w:rPr>
        <w:t>’OAR</w:t>
      </w:r>
      <w:r>
        <w:rPr>
          <w:rFonts w:ascii="Segoe Condensed" w:hAnsi="Segoe Condensed"/>
          <w:sz w:val="26"/>
          <w:szCs w:val="26"/>
        </w:rPr>
        <w:t xml:space="preserve"> controllando </w:t>
      </w:r>
      <w:r w:rsidRPr="00A050F7">
        <w:rPr>
          <w:rFonts w:ascii="Segoe Condensed" w:hAnsi="Segoe Condensed"/>
          <w:sz w:val="26"/>
          <w:szCs w:val="26"/>
        </w:rPr>
        <w:t xml:space="preserve">i processi che governano gli atti esecutivi ovvero l’adeguatezza dell’insieme delle direttive e procedure dirette ad assicurare un appropriato livello di competenza e responsabilità nell’attribuzione delle funzioni. </w:t>
      </w:r>
      <w:r>
        <w:rPr>
          <w:rFonts w:ascii="Segoe Condensed" w:hAnsi="Segoe Condensed"/>
          <w:sz w:val="26"/>
          <w:szCs w:val="26"/>
        </w:rPr>
        <w:t>Il Professionista dovrà pertanto valutare i</w:t>
      </w:r>
      <w:r w:rsidRPr="00A050F7">
        <w:rPr>
          <w:rFonts w:ascii="Segoe Condensed" w:hAnsi="Segoe Condensed"/>
          <w:sz w:val="26"/>
          <w:szCs w:val="26"/>
        </w:rPr>
        <w:t xml:space="preserve"> requisiti </w:t>
      </w:r>
      <w:r>
        <w:rPr>
          <w:rFonts w:ascii="Segoe Condensed" w:hAnsi="Segoe Condensed"/>
          <w:sz w:val="26"/>
          <w:szCs w:val="26"/>
        </w:rPr>
        <w:t xml:space="preserve">necessari </w:t>
      </w:r>
      <w:r w:rsidRPr="00A050F7">
        <w:rPr>
          <w:rFonts w:ascii="Segoe Condensed" w:hAnsi="Segoe Condensed"/>
          <w:sz w:val="26"/>
          <w:szCs w:val="26"/>
        </w:rPr>
        <w:t>per accertare l’adeguatezza d</w:t>
      </w:r>
      <w:r>
        <w:rPr>
          <w:rFonts w:ascii="Segoe Condensed" w:hAnsi="Segoe Condensed"/>
          <w:sz w:val="26"/>
          <w:szCs w:val="26"/>
        </w:rPr>
        <w:t xml:space="preserve">ella </w:t>
      </w:r>
      <w:r w:rsidRPr="00A050F7">
        <w:rPr>
          <w:rFonts w:ascii="Segoe Condensed" w:hAnsi="Segoe Condensed"/>
          <w:sz w:val="26"/>
          <w:szCs w:val="26"/>
        </w:rPr>
        <w:t xml:space="preserve">struttura organizzativa </w:t>
      </w:r>
      <w:r>
        <w:rPr>
          <w:rFonts w:ascii="Segoe Condensed" w:hAnsi="Segoe Condensed"/>
          <w:sz w:val="26"/>
          <w:szCs w:val="26"/>
        </w:rPr>
        <w:t xml:space="preserve">quali, a puro titolo esemplificativo e non esaustivo, </w:t>
      </w:r>
      <w:r w:rsidRPr="00A050F7">
        <w:rPr>
          <w:rFonts w:ascii="Segoe Condensed" w:hAnsi="Segoe Condensed"/>
          <w:sz w:val="26"/>
          <w:szCs w:val="26"/>
        </w:rPr>
        <w:t>la conformità alle dimensioni dell</w:t>
      </w:r>
      <w:r w:rsidR="000B3027">
        <w:rPr>
          <w:rFonts w:ascii="Segoe Condensed" w:hAnsi="Segoe Condensed"/>
          <w:sz w:val="26"/>
          <w:szCs w:val="26"/>
        </w:rPr>
        <w:t>’OAR</w:t>
      </w:r>
      <w:r w:rsidRPr="00DB54B6">
        <w:rPr>
          <w:rFonts w:ascii="Segoe Condensed" w:hAnsi="Segoe Condensed"/>
          <w:sz w:val="26"/>
          <w:szCs w:val="26"/>
        </w:rPr>
        <w:t>, la natura e le modalità di espletamento dell’</w:t>
      </w:r>
      <w:r w:rsidR="00344B2F" w:rsidRPr="00DB54B6">
        <w:rPr>
          <w:rFonts w:ascii="Segoe Condensed" w:hAnsi="Segoe Condensed"/>
          <w:sz w:val="26"/>
          <w:szCs w:val="26"/>
        </w:rPr>
        <w:t>attività</w:t>
      </w:r>
      <w:r w:rsidRPr="00DB54B6">
        <w:rPr>
          <w:rFonts w:ascii="Segoe Condensed" w:hAnsi="Segoe Condensed"/>
          <w:sz w:val="26"/>
          <w:szCs w:val="26"/>
        </w:rPr>
        <w:t>, l’organigramma e la documentazione relativa a direttive e procedure.</w:t>
      </w:r>
    </w:p>
    <w:p w14:paraId="0A95CC22" w14:textId="2DD198E9" w:rsidR="00A050F7" w:rsidRPr="00DB54B6" w:rsidRDefault="00A050F7" w:rsidP="00A050F7">
      <w:pPr>
        <w:spacing w:after="0" w:line="360" w:lineRule="auto"/>
        <w:jc w:val="both"/>
        <w:rPr>
          <w:rFonts w:ascii="Segoe Condensed" w:hAnsi="Segoe Condensed"/>
          <w:sz w:val="26"/>
          <w:szCs w:val="26"/>
        </w:rPr>
      </w:pPr>
      <w:r w:rsidRPr="00DB54B6">
        <w:rPr>
          <w:rFonts w:ascii="Segoe Condensed" w:hAnsi="Segoe Condensed"/>
          <w:sz w:val="26"/>
          <w:szCs w:val="26"/>
        </w:rPr>
        <w:t>La verifica dell’adeguatezza dell’assetto organizzativo può essere eseguita attraverso una rilevazione su un campione significativo sulle transazioni più importanti e quelle che hanno inciso maggiormente durante l’esercizio di riferiment</w:t>
      </w:r>
      <w:r w:rsidR="00344B2F" w:rsidRPr="00DB54B6">
        <w:rPr>
          <w:rFonts w:ascii="Segoe Condensed" w:hAnsi="Segoe Condensed"/>
          <w:sz w:val="26"/>
          <w:szCs w:val="26"/>
        </w:rPr>
        <w:t>o</w:t>
      </w:r>
      <w:r w:rsidRPr="00DB54B6">
        <w:rPr>
          <w:rFonts w:ascii="Segoe Condensed" w:hAnsi="Segoe Condensed"/>
          <w:sz w:val="26"/>
          <w:szCs w:val="26"/>
        </w:rPr>
        <w:t xml:space="preserve">. </w:t>
      </w:r>
    </w:p>
    <w:p w14:paraId="3CDC9267" w14:textId="635DF4F6" w:rsidR="00A050F7" w:rsidRPr="00DB54B6" w:rsidRDefault="00A050F7" w:rsidP="00A050F7">
      <w:pPr>
        <w:spacing w:after="0" w:line="360" w:lineRule="auto"/>
        <w:jc w:val="both"/>
        <w:rPr>
          <w:rFonts w:ascii="Segoe Condensed" w:hAnsi="Segoe Condensed"/>
          <w:sz w:val="26"/>
          <w:szCs w:val="26"/>
        </w:rPr>
      </w:pPr>
      <w:r w:rsidRPr="00DB54B6">
        <w:rPr>
          <w:rFonts w:ascii="Segoe Condensed" w:hAnsi="Segoe Condensed"/>
          <w:sz w:val="26"/>
          <w:szCs w:val="26"/>
        </w:rPr>
        <w:t>Per la transazione selezionata si andrà quindi a verificare se il singolo atto esecutivo contiene i necessari presidi di garanzia per un corretto operato da parte dell</w:t>
      </w:r>
      <w:r w:rsidR="00344B2F" w:rsidRPr="00DB54B6">
        <w:rPr>
          <w:rFonts w:ascii="Segoe Condensed" w:hAnsi="Segoe Condensed"/>
          <w:sz w:val="26"/>
          <w:szCs w:val="26"/>
        </w:rPr>
        <w:t>’Ente</w:t>
      </w:r>
      <w:r w:rsidRPr="00DB54B6">
        <w:rPr>
          <w:rFonts w:ascii="Segoe Condensed" w:hAnsi="Segoe Condensed"/>
          <w:sz w:val="26"/>
          <w:szCs w:val="26"/>
        </w:rPr>
        <w:t>.</w:t>
      </w:r>
    </w:p>
    <w:p w14:paraId="7B85207A" w14:textId="303E1F12" w:rsidR="00D40E2E" w:rsidRPr="00DB54B6" w:rsidRDefault="00B61BF1" w:rsidP="00716D42">
      <w:pPr>
        <w:spacing w:after="0" w:line="360" w:lineRule="auto"/>
        <w:jc w:val="both"/>
        <w:rPr>
          <w:rFonts w:ascii="Segoe Condensed" w:hAnsi="Segoe Condensed"/>
          <w:b/>
          <w:bCs/>
          <w:sz w:val="26"/>
          <w:szCs w:val="26"/>
        </w:rPr>
      </w:pPr>
      <w:r w:rsidRPr="00DB54B6">
        <w:rPr>
          <w:rFonts w:ascii="Segoe Condensed" w:hAnsi="Segoe Condensed"/>
          <w:b/>
          <w:bCs/>
          <w:sz w:val="26"/>
          <w:szCs w:val="26"/>
        </w:rPr>
        <w:t>2</w:t>
      </w:r>
      <w:r w:rsidR="00F941BF" w:rsidRPr="00DB54B6">
        <w:rPr>
          <w:rFonts w:ascii="Segoe Condensed" w:hAnsi="Segoe Condensed"/>
          <w:b/>
          <w:bCs/>
          <w:sz w:val="26"/>
          <w:szCs w:val="26"/>
        </w:rPr>
        <w:t>.</w:t>
      </w:r>
      <w:r w:rsidR="00D40E2E" w:rsidRPr="00DB54B6">
        <w:rPr>
          <w:rFonts w:ascii="Segoe Condensed" w:hAnsi="Segoe Condensed"/>
          <w:b/>
          <w:bCs/>
          <w:sz w:val="26"/>
          <w:szCs w:val="26"/>
        </w:rPr>
        <w:t xml:space="preserve"> </w:t>
      </w:r>
      <w:r w:rsidR="00D40E2E" w:rsidRPr="00DB54B6">
        <w:rPr>
          <w:rFonts w:ascii="Segoe Condensed" w:hAnsi="Segoe Condensed"/>
          <w:b/>
          <w:bCs/>
          <w:sz w:val="26"/>
          <w:szCs w:val="26"/>
        </w:rPr>
        <w:tab/>
        <w:t>DURATA</w:t>
      </w:r>
    </w:p>
    <w:p w14:paraId="3F346457" w14:textId="22836BA7" w:rsidR="00D40E2E" w:rsidRDefault="00D40E2E" w:rsidP="00716D42">
      <w:pPr>
        <w:spacing w:after="0" w:line="360" w:lineRule="auto"/>
        <w:jc w:val="both"/>
        <w:rPr>
          <w:rFonts w:ascii="Segoe Condensed" w:hAnsi="Segoe Condensed"/>
          <w:sz w:val="26"/>
          <w:szCs w:val="26"/>
        </w:rPr>
      </w:pPr>
      <w:r w:rsidRPr="00DB54B6">
        <w:rPr>
          <w:rFonts w:ascii="Segoe Condensed" w:hAnsi="Segoe Condensed"/>
          <w:sz w:val="26"/>
          <w:szCs w:val="26"/>
        </w:rPr>
        <w:lastRenderedPageBreak/>
        <w:t xml:space="preserve">Il presente mandato di incarico professionale ha inizio dal </w:t>
      </w:r>
      <w:r w:rsidR="00344B2F" w:rsidRPr="00DB54B6">
        <w:rPr>
          <w:rFonts w:ascii="Segoe Condensed" w:hAnsi="Segoe Condensed"/>
          <w:sz w:val="26"/>
          <w:szCs w:val="26"/>
        </w:rPr>
        <w:t>xx/xx/</w:t>
      </w:r>
      <w:proofErr w:type="spellStart"/>
      <w:r w:rsidR="00344B2F" w:rsidRPr="00DB54B6">
        <w:rPr>
          <w:rFonts w:ascii="Segoe Condensed" w:hAnsi="Segoe Condensed"/>
          <w:sz w:val="26"/>
          <w:szCs w:val="26"/>
        </w:rPr>
        <w:t>xxxx</w:t>
      </w:r>
      <w:proofErr w:type="spellEnd"/>
      <w:r w:rsidRPr="00DB54B6">
        <w:rPr>
          <w:rFonts w:ascii="Segoe Condensed" w:hAnsi="Segoe Condensed"/>
          <w:sz w:val="26"/>
          <w:szCs w:val="26"/>
        </w:rPr>
        <w:t xml:space="preserve"> e</w:t>
      </w:r>
      <w:r w:rsidRPr="00716D42">
        <w:rPr>
          <w:rFonts w:ascii="Segoe Condensed" w:hAnsi="Segoe Condensed"/>
          <w:sz w:val="26"/>
          <w:szCs w:val="26"/>
        </w:rPr>
        <w:t xml:space="preserve"> si concluderà con l’approvazione del Bilancio al 31 dicembre 202</w:t>
      </w:r>
      <w:r w:rsidR="00FD0F17">
        <w:rPr>
          <w:rFonts w:ascii="Segoe Condensed" w:hAnsi="Segoe Condensed"/>
          <w:sz w:val="26"/>
          <w:szCs w:val="26"/>
        </w:rPr>
        <w:t>7</w:t>
      </w:r>
      <w:r w:rsidRPr="00716D42">
        <w:rPr>
          <w:rFonts w:ascii="Segoe Condensed" w:hAnsi="Segoe Condensed"/>
          <w:sz w:val="26"/>
          <w:szCs w:val="26"/>
        </w:rPr>
        <w:t xml:space="preserve"> </w:t>
      </w:r>
      <w:r w:rsidR="009B46BF">
        <w:rPr>
          <w:rFonts w:ascii="Segoe Condensed" w:hAnsi="Segoe Condensed"/>
          <w:sz w:val="26"/>
          <w:szCs w:val="26"/>
        </w:rPr>
        <w:t>con la possibilità di un rinnovo previa comunicazione dell’OAR</w:t>
      </w:r>
      <w:r w:rsidRPr="00716D42">
        <w:rPr>
          <w:rFonts w:ascii="Segoe Condensed" w:hAnsi="Segoe Condensed"/>
          <w:sz w:val="26"/>
          <w:szCs w:val="26"/>
        </w:rPr>
        <w:t>.</w:t>
      </w:r>
    </w:p>
    <w:p w14:paraId="30717C84" w14:textId="77777777" w:rsidR="00A050F7" w:rsidRPr="00716D42" w:rsidRDefault="00A050F7" w:rsidP="00716D42">
      <w:pPr>
        <w:spacing w:after="0" w:line="360" w:lineRule="auto"/>
        <w:jc w:val="both"/>
        <w:rPr>
          <w:rFonts w:ascii="Segoe Condensed" w:hAnsi="Segoe Condensed"/>
          <w:sz w:val="26"/>
          <w:szCs w:val="26"/>
        </w:rPr>
      </w:pPr>
    </w:p>
    <w:p w14:paraId="2BC9C472" w14:textId="5A3ACE2E" w:rsidR="00912F10" w:rsidRPr="00716D42" w:rsidRDefault="00D40E2E" w:rsidP="00716D42">
      <w:pPr>
        <w:spacing w:after="0" w:line="360" w:lineRule="auto"/>
        <w:jc w:val="both"/>
        <w:rPr>
          <w:rFonts w:ascii="Segoe Condensed" w:hAnsi="Segoe Condensed"/>
          <w:b/>
          <w:bCs/>
          <w:sz w:val="26"/>
          <w:szCs w:val="26"/>
        </w:rPr>
      </w:pPr>
      <w:r w:rsidRPr="00716D42">
        <w:rPr>
          <w:rFonts w:ascii="Segoe Condensed" w:hAnsi="Segoe Condensed"/>
          <w:b/>
          <w:bCs/>
          <w:sz w:val="26"/>
          <w:szCs w:val="26"/>
        </w:rPr>
        <w:t xml:space="preserve">3. </w:t>
      </w:r>
      <w:r w:rsidRPr="00716D42">
        <w:rPr>
          <w:rFonts w:ascii="Segoe Condensed" w:hAnsi="Segoe Condensed"/>
          <w:b/>
          <w:bCs/>
          <w:sz w:val="26"/>
          <w:szCs w:val="26"/>
        </w:rPr>
        <w:tab/>
        <w:t>CARTE DI LAVORO</w:t>
      </w:r>
    </w:p>
    <w:p w14:paraId="74E74491" w14:textId="699DE3C3" w:rsidR="00F941BF" w:rsidRPr="00716D42" w:rsidRDefault="00912F10" w:rsidP="00716D42">
      <w:pPr>
        <w:spacing w:after="0" w:line="360" w:lineRule="auto"/>
        <w:jc w:val="both"/>
        <w:rPr>
          <w:rFonts w:ascii="Segoe Condensed" w:hAnsi="Segoe Condensed"/>
          <w:sz w:val="26"/>
          <w:szCs w:val="26"/>
        </w:rPr>
      </w:pPr>
      <w:r w:rsidRPr="00716D42">
        <w:rPr>
          <w:rFonts w:ascii="Segoe Condensed" w:hAnsi="Segoe Condensed"/>
          <w:sz w:val="26"/>
          <w:szCs w:val="26"/>
        </w:rPr>
        <w:t>Le carte di lavoro predisposte, su qualsiasi formato, o acquisite dall</w:t>
      </w:r>
      <w:r w:rsidR="000B3027">
        <w:rPr>
          <w:rFonts w:ascii="Segoe Condensed" w:hAnsi="Segoe Condensed"/>
          <w:sz w:val="26"/>
          <w:szCs w:val="26"/>
        </w:rPr>
        <w:t>’OAR</w:t>
      </w:r>
      <w:r w:rsidRPr="00716D42">
        <w:rPr>
          <w:rFonts w:ascii="Segoe Condensed" w:hAnsi="Segoe Condensed"/>
          <w:sz w:val="26"/>
          <w:szCs w:val="26"/>
        </w:rPr>
        <w:t xml:space="preserve"> o da terzi a supporto</w:t>
      </w:r>
      <w:r w:rsidR="000B3027">
        <w:rPr>
          <w:rFonts w:ascii="Segoe Condensed" w:hAnsi="Segoe Condensed"/>
          <w:sz w:val="26"/>
          <w:szCs w:val="26"/>
        </w:rPr>
        <w:t xml:space="preserve"> </w:t>
      </w:r>
      <w:r w:rsidRPr="00716D42">
        <w:rPr>
          <w:rFonts w:ascii="Segoe Condensed" w:hAnsi="Segoe Condensed"/>
          <w:sz w:val="26"/>
          <w:szCs w:val="26"/>
        </w:rPr>
        <w:t>dell’attività di revisione oggetto del presente incarico, saranno di proprietà</w:t>
      </w:r>
      <w:r w:rsidR="00F941BF" w:rsidRPr="00716D42">
        <w:rPr>
          <w:rFonts w:ascii="Segoe Condensed" w:hAnsi="Segoe Condensed"/>
          <w:sz w:val="26"/>
          <w:szCs w:val="26"/>
        </w:rPr>
        <w:t xml:space="preserve"> del Professionista </w:t>
      </w:r>
      <w:r w:rsidRPr="00716D42">
        <w:rPr>
          <w:rFonts w:ascii="Segoe Condensed" w:hAnsi="Segoe Condensed"/>
          <w:sz w:val="26"/>
          <w:szCs w:val="26"/>
        </w:rPr>
        <w:t>e tutte le informazioni in esse</w:t>
      </w:r>
      <w:r w:rsidR="00F941BF" w:rsidRPr="00716D42">
        <w:rPr>
          <w:rFonts w:ascii="Segoe Condensed" w:hAnsi="Segoe Condensed"/>
          <w:sz w:val="26"/>
          <w:szCs w:val="26"/>
        </w:rPr>
        <w:t xml:space="preserve"> </w:t>
      </w:r>
      <w:r w:rsidRPr="00716D42">
        <w:rPr>
          <w:rFonts w:ascii="Segoe Condensed" w:hAnsi="Segoe Condensed"/>
          <w:sz w:val="26"/>
          <w:szCs w:val="26"/>
        </w:rPr>
        <w:t>contenute saranno da considera</w:t>
      </w:r>
      <w:r w:rsidR="00F941BF" w:rsidRPr="00716D42">
        <w:rPr>
          <w:rFonts w:ascii="Segoe Condensed" w:hAnsi="Segoe Condensed"/>
          <w:sz w:val="26"/>
          <w:szCs w:val="26"/>
        </w:rPr>
        <w:t>re</w:t>
      </w:r>
      <w:r w:rsidRPr="00716D42">
        <w:rPr>
          <w:rFonts w:ascii="Segoe Condensed" w:hAnsi="Segoe Condensed"/>
          <w:sz w:val="26"/>
          <w:szCs w:val="26"/>
        </w:rPr>
        <w:t xml:space="preserve"> strettamente riservate e confidenziali e conseguentemente trattate. </w:t>
      </w:r>
    </w:p>
    <w:p w14:paraId="5DC6AB47" w14:textId="2A8D64A4" w:rsidR="00F941BF" w:rsidRPr="00716D42" w:rsidRDefault="00F941BF" w:rsidP="00716D42">
      <w:pPr>
        <w:spacing w:after="0" w:line="360" w:lineRule="auto"/>
        <w:jc w:val="both"/>
        <w:rPr>
          <w:rFonts w:ascii="Segoe Condensed" w:hAnsi="Segoe Condensed"/>
          <w:sz w:val="26"/>
          <w:szCs w:val="26"/>
        </w:rPr>
      </w:pPr>
      <w:r w:rsidRPr="00716D42">
        <w:rPr>
          <w:rFonts w:ascii="Segoe Condensed" w:hAnsi="Segoe Condensed"/>
          <w:sz w:val="26"/>
          <w:szCs w:val="26"/>
        </w:rPr>
        <w:t>Resta fermo il diritto dell</w:t>
      </w:r>
      <w:r w:rsidR="008D08D5">
        <w:rPr>
          <w:rFonts w:ascii="Segoe Condensed" w:hAnsi="Segoe Condensed"/>
          <w:sz w:val="26"/>
          <w:szCs w:val="26"/>
        </w:rPr>
        <w:t>’OAR</w:t>
      </w:r>
      <w:r w:rsidRPr="00716D42">
        <w:rPr>
          <w:rFonts w:ascii="Segoe Condensed" w:hAnsi="Segoe Condensed"/>
          <w:sz w:val="26"/>
          <w:szCs w:val="26"/>
        </w:rPr>
        <w:t>, in considerazione della natura giuridica dell</w:t>
      </w:r>
      <w:r w:rsidR="009B46BF">
        <w:rPr>
          <w:rFonts w:ascii="Segoe Condensed" w:hAnsi="Segoe Condensed"/>
          <w:sz w:val="26"/>
          <w:szCs w:val="26"/>
        </w:rPr>
        <w:t>o</w:t>
      </w:r>
      <w:r w:rsidRPr="00716D42">
        <w:rPr>
          <w:rFonts w:ascii="Segoe Condensed" w:hAnsi="Segoe Condensed"/>
          <w:sz w:val="26"/>
          <w:szCs w:val="26"/>
        </w:rPr>
        <w:t xml:space="preserve"> stess</w:t>
      </w:r>
      <w:r w:rsidR="009B46BF">
        <w:rPr>
          <w:rFonts w:ascii="Segoe Condensed" w:hAnsi="Segoe Condensed"/>
          <w:sz w:val="26"/>
          <w:szCs w:val="26"/>
        </w:rPr>
        <w:t>o</w:t>
      </w:r>
      <w:r w:rsidRPr="00716D42">
        <w:rPr>
          <w:rFonts w:ascii="Segoe Condensed" w:hAnsi="Segoe Condensed"/>
          <w:sz w:val="26"/>
          <w:szCs w:val="26"/>
        </w:rPr>
        <w:t xml:space="preserve">, di poter motivatamente </w:t>
      </w:r>
      <w:r w:rsidR="00912F10" w:rsidRPr="00716D42">
        <w:rPr>
          <w:rFonts w:ascii="Segoe Condensed" w:hAnsi="Segoe Condensed"/>
          <w:sz w:val="26"/>
          <w:szCs w:val="26"/>
        </w:rPr>
        <w:t>richie</w:t>
      </w:r>
      <w:r w:rsidRPr="00716D42">
        <w:rPr>
          <w:rFonts w:ascii="Segoe Condensed" w:hAnsi="Segoe Condensed"/>
          <w:sz w:val="26"/>
          <w:szCs w:val="26"/>
        </w:rPr>
        <w:t xml:space="preserve">derne la </w:t>
      </w:r>
      <w:r w:rsidR="00912F10" w:rsidRPr="00716D42">
        <w:rPr>
          <w:rFonts w:ascii="Segoe Condensed" w:hAnsi="Segoe Condensed"/>
          <w:sz w:val="26"/>
          <w:szCs w:val="26"/>
        </w:rPr>
        <w:t>consultazione</w:t>
      </w:r>
      <w:r w:rsidRPr="00716D42">
        <w:rPr>
          <w:rFonts w:ascii="Segoe Condensed" w:hAnsi="Segoe Condensed"/>
          <w:sz w:val="26"/>
          <w:szCs w:val="26"/>
        </w:rPr>
        <w:t xml:space="preserve"> così come estrarne copia.</w:t>
      </w:r>
    </w:p>
    <w:p w14:paraId="29A5BBE1" w14:textId="5CAB2478" w:rsidR="00912F10" w:rsidRPr="00716D42" w:rsidRDefault="00912F10" w:rsidP="00716D42">
      <w:pPr>
        <w:spacing w:after="0" w:line="360" w:lineRule="auto"/>
        <w:jc w:val="both"/>
        <w:rPr>
          <w:rFonts w:ascii="Segoe Condensed" w:hAnsi="Segoe Condensed"/>
          <w:sz w:val="26"/>
          <w:szCs w:val="26"/>
        </w:rPr>
      </w:pPr>
    </w:p>
    <w:p w14:paraId="56256E98" w14:textId="6F475097" w:rsidR="00912F10" w:rsidRPr="00716D42" w:rsidRDefault="00D40E2E" w:rsidP="00716D42">
      <w:pPr>
        <w:spacing w:after="0" w:line="360" w:lineRule="auto"/>
        <w:jc w:val="both"/>
        <w:rPr>
          <w:rFonts w:ascii="Segoe Condensed" w:hAnsi="Segoe Condensed"/>
          <w:b/>
          <w:bCs/>
          <w:sz w:val="26"/>
          <w:szCs w:val="26"/>
        </w:rPr>
      </w:pPr>
      <w:r w:rsidRPr="00716D42">
        <w:rPr>
          <w:rFonts w:ascii="Segoe Condensed" w:hAnsi="Segoe Condensed"/>
          <w:b/>
          <w:bCs/>
          <w:sz w:val="26"/>
          <w:szCs w:val="26"/>
        </w:rPr>
        <w:t>4</w:t>
      </w:r>
      <w:r w:rsidR="00F941BF" w:rsidRPr="00716D42">
        <w:rPr>
          <w:rFonts w:ascii="Segoe Condensed" w:hAnsi="Segoe Condensed"/>
          <w:b/>
          <w:bCs/>
          <w:sz w:val="26"/>
          <w:szCs w:val="26"/>
        </w:rPr>
        <w:t>.</w:t>
      </w:r>
      <w:r w:rsidR="00912F10" w:rsidRPr="00716D42">
        <w:rPr>
          <w:rFonts w:ascii="Segoe Condensed" w:hAnsi="Segoe Condensed"/>
          <w:b/>
          <w:bCs/>
          <w:sz w:val="26"/>
          <w:szCs w:val="26"/>
        </w:rPr>
        <w:t xml:space="preserve"> </w:t>
      </w:r>
      <w:r w:rsidRPr="00716D42">
        <w:rPr>
          <w:rFonts w:ascii="Segoe Condensed" w:hAnsi="Segoe Condensed"/>
          <w:b/>
          <w:bCs/>
          <w:sz w:val="26"/>
          <w:szCs w:val="26"/>
        </w:rPr>
        <w:tab/>
        <w:t>CORRISPETTIVI</w:t>
      </w:r>
    </w:p>
    <w:p w14:paraId="298E508A" w14:textId="2C037568" w:rsidR="00F941BF" w:rsidRPr="00716D42" w:rsidRDefault="00F941BF" w:rsidP="00716D42">
      <w:pPr>
        <w:spacing w:after="0" w:line="360" w:lineRule="auto"/>
        <w:jc w:val="both"/>
        <w:rPr>
          <w:rFonts w:ascii="Segoe Condensed" w:hAnsi="Segoe Condensed"/>
          <w:sz w:val="26"/>
          <w:szCs w:val="26"/>
        </w:rPr>
      </w:pPr>
      <w:r w:rsidRPr="00716D42">
        <w:rPr>
          <w:rFonts w:ascii="Segoe Condensed" w:hAnsi="Segoe Condensed"/>
          <w:sz w:val="26"/>
          <w:szCs w:val="26"/>
        </w:rPr>
        <w:t xml:space="preserve">Il corrispettivo è stato debitamente rapportato </w:t>
      </w:r>
      <w:r w:rsidR="00912F10" w:rsidRPr="00716D42">
        <w:rPr>
          <w:rFonts w:ascii="Segoe Condensed" w:hAnsi="Segoe Condensed"/>
          <w:sz w:val="26"/>
          <w:szCs w:val="26"/>
        </w:rPr>
        <w:t>al settore di appartenenza dell</w:t>
      </w:r>
      <w:r w:rsidR="008D08D5">
        <w:rPr>
          <w:rFonts w:ascii="Segoe Condensed" w:hAnsi="Segoe Condensed"/>
          <w:sz w:val="26"/>
          <w:szCs w:val="26"/>
        </w:rPr>
        <w:t>’OAR</w:t>
      </w:r>
      <w:r w:rsidRPr="00716D42">
        <w:rPr>
          <w:rFonts w:ascii="Segoe Condensed" w:hAnsi="Segoe Condensed"/>
          <w:sz w:val="26"/>
          <w:szCs w:val="26"/>
        </w:rPr>
        <w:t xml:space="preserve"> </w:t>
      </w:r>
      <w:r w:rsidR="00912F10" w:rsidRPr="00716D42">
        <w:rPr>
          <w:rFonts w:ascii="Segoe Condensed" w:hAnsi="Segoe Condensed"/>
          <w:sz w:val="26"/>
          <w:szCs w:val="26"/>
        </w:rPr>
        <w:t>e all’attività svolta, alle</w:t>
      </w:r>
      <w:r w:rsidRPr="00716D42">
        <w:rPr>
          <w:rFonts w:ascii="Segoe Condensed" w:hAnsi="Segoe Condensed"/>
          <w:sz w:val="26"/>
          <w:szCs w:val="26"/>
        </w:rPr>
        <w:t xml:space="preserve"> </w:t>
      </w:r>
      <w:r w:rsidR="00912F10" w:rsidRPr="00716D42">
        <w:rPr>
          <w:rFonts w:ascii="Segoe Condensed" w:hAnsi="Segoe Condensed"/>
          <w:sz w:val="26"/>
          <w:szCs w:val="26"/>
        </w:rPr>
        <w:t>sue dimensioni, alla sua organizzazione e al sistema di controllo interno</w:t>
      </w:r>
      <w:r w:rsidRPr="00716D42">
        <w:rPr>
          <w:rFonts w:ascii="Segoe Condensed" w:hAnsi="Segoe Condensed"/>
          <w:sz w:val="26"/>
          <w:szCs w:val="26"/>
        </w:rPr>
        <w:t>.</w:t>
      </w:r>
    </w:p>
    <w:p w14:paraId="0A8BF4CA" w14:textId="70929C52" w:rsidR="00F941BF" w:rsidRPr="00716D42" w:rsidRDefault="00F941BF" w:rsidP="00716D42">
      <w:pPr>
        <w:spacing w:after="0" w:line="360" w:lineRule="auto"/>
        <w:jc w:val="both"/>
        <w:rPr>
          <w:rFonts w:ascii="Segoe Condensed" w:hAnsi="Segoe Condensed"/>
          <w:sz w:val="26"/>
          <w:szCs w:val="26"/>
        </w:rPr>
      </w:pPr>
      <w:r w:rsidRPr="00716D42">
        <w:rPr>
          <w:rFonts w:ascii="Segoe Condensed" w:hAnsi="Segoe Condensed"/>
          <w:sz w:val="26"/>
          <w:szCs w:val="26"/>
        </w:rPr>
        <w:t xml:space="preserve">Il corrispettivo è stato determinato </w:t>
      </w:r>
      <w:r w:rsidR="008D08D5">
        <w:rPr>
          <w:rFonts w:ascii="Segoe Condensed" w:hAnsi="Segoe Condensed"/>
          <w:sz w:val="26"/>
          <w:szCs w:val="26"/>
        </w:rPr>
        <w:t>dal Consiglio dell’OAR</w:t>
      </w:r>
      <w:r w:rsidRPr="00716D42">
        <w:rPr>
          <w:rFonts w:ascii="Segoe Condensed" w:hAnsi="Segoe Condensed"/>
          <w:sz w:val="26"/>
          <w:szCs w:val="26"/>
        </w:rPr>
        <w:t xml:space="preserve"> con seduta del _____ </w:t>
      </w:r>
      <w:r w:rsidR="009B46BF">
        <w:rPr>
          <w:rFonts w:ascii="Segoe Condensed" w:hAnsi="Segoe Condensed"/>
          <w:sz w:val="26"/>
          <w:szCs w:val="26"/>
        </w:rPr>
        <w:t xml:space="preserve">e deliberato dall’assemblea degli iscritti del ___________ </w:t>
      </w:r>
      <w:r w:rsidRPr="00716D42">
        <w:rPr>
          <w:rFonts w:ascii="Segoe Condensed" w:hAnsi="Segoe Condensed"/>
          <w:sz w:val="26"/>
          <w:szCs w:val="26"/>
        </w:rPr>
        <w:t>cui</w:t>
      </w:r>
      <w:r w:rsidR="008D08D5">
        <w:rPr>
          <w:rFonts w:ascii="Segoe Condensed" w:hAnsi="Segoe Condensed"/>
          <w:sz w:val="26"/>
          <w:szCs w:val="26"/>
        </w:rPr>
        <w:t xml:space="preserve"> segue</w:t>
      </w:r>
      <w:r w:rsidR="009B46BF">
        <w:rPr>
          <w:rFonts w:ascii="Segoe Condensed" w:hAnsi="Segoe Condensed"/>
          <w:sz w:val="26"/>
          <w:szCs w:val="26"/>
        </w:rPr>
        <w:t>,</w:t>
      </w:r>
      <w:r w:rsidR="008D08D5">
        <w:rPr>
          <w:rFonts w:ascii="Segoe Condensed" w:hAnsi="Segoe Condensed"/>
          <w:sz w:val="26"/>
          <w:szCs w:val="26"/>
        </w:rPr>
        <w:t xml:space="preserve"> con la firma della presente</w:t>
      </w:r>
      <w:r w:rsidR="009B46BF">
        <w:rPr>
          <w:rFonts w:ascii="Segoe Condensed" w:hAnsi="Segoe Condensed"/>
          <w:sz w:val="26"/>
          <w:szCs w:val="26"/>
        </w:rPr>
        <w:t>,</w:t>
      </w:r>
      <w:r w:rsidRPr="00716D42">
        <w:rPr>
          <w:rFonts w:ascii="Segoe Condensed" w:hAnsi="Segoe Condensed"/>
          <w:sz w:val="26"/>
          <w:szCs w:val="26"/>
        </w:rPr>
        <w:t xml:space="preserve"> l’accettazione d</w:t>
      </w:r>
      <w:r w:rsidR="009B46BF">
        <w:rPr>
          <w:rFonts w:ascii="Segoe Condensed" w:hAnsi="Segoe Condensed"/>
          <w:sz w:val="26"/>
          <w:szCs w:val="26"/>
        </w:rPr>
        <w:t>a parte del</w:t>
      </w:r>
      <w:r w:rsidRPr="00716D42">
        <w:rPr>
          <w:rFonts w:ascii="Segoe Condensed" w:hAnsi="Segoe Condensed"/>
          <w:sz w:val="26"/>
          <w:szCs w:val="26"/>
        </w:rPr>
        <w:t xml:space="preserve"> professionista così come previsto </w:t>
      </w:r>
      <w:r w:rsidR="0027375F" w:rsidRPr="00716D42">
        <w:rPr>
          <w:rFonts w:ascii="Segoe Condensed" w:hAnsi="Segoe Condensed"/>
          <w:sz w:val="26"/>
          <w:szCs w:val="26"/>
        </w:rPr>
        <w:t xml:space="preserve">dal </w:t>
      </w:r>
      <w:r w:rsidR="0027375F" w:rsidRPr="009B46BF">
        <w:rPr>
          <w:rFonts w:ascii="Segoe Condensed" w:hAnsi="Segoe Condensed"/>
          <w:sz w:val="26"/>
          <w:szCs w:val="26"/>
        </w:rPr>
        <w:t>citato avviso in premessa</w:t>
      </w:r>
      <w:r w:rsidR="0027375F" w:rsidRPr="00716D42">
        <w:rPr>
          <w:rFonts w:ascii="Segoe Condensed" w:hAnsi="Segoe Condensed"/>
          <w:sz w:val="26"/>
          <w:szCs w:val="26"/>
        </w:rPr>
        <w:t>.</w:t>
      </w:r>
    </w:p>
    <w:p w14:paraId="2C9ED47B" w14:textId="1766C879" w:rsidR="00912F10" w:rsidRPr="00716D42" w:rsidRDefault="0027375F" w:rsidP="00716D42">
      <w:pPr>
        <w:spacing w:after="0" w:line="360" w:lineRule="auto"/>
        <w:jc w:val="both"/>
        <w:rPr>
          <w:rFonts w:ascii="Segoe Condensed" w:hAnsi="Segoe Condensed"/>
          <w:sz w:val="26"/>
          <w:szCs w:val="26"/>
        </w:rPr>
      </w:pPr>
      <w:r w:rsidRPr="00716D42">
        <w:rPr>
          <w:rFonts w:ascii="Segoe Condensed" w:hAnsi="Segoe Condensed"/>
          <w:sz w:val="26"/>
          <w:szCs w:val="26"/>
        </w:rPr>
        <w:t>P</w:t>
      </w:r>
      <w:r w:rsidR="00912F10" w:rsidRPr="00716D42">
        <w:rPr>
          <w:rFonts w:ascii="Segoe Condensed" w:hAnsi="Segoe Condensed"/>
          <w:sz w:val="26"/>
          <w:szCs w:val="26"/>
        </w:rPr>
        <w:t>er la</w:t>
      </w:r>
      <w:r w:rsidRPr="00716D42">
        <w:rPr>
          <w:rFonts w:ascii="Segoe Condensed" w:hAnsi="Segoe Condensed"/>
          <w:sz w:val="26"/>
          <w:szCs w:val="26"/>
        </w:rPr>
        <w:t xml:space="preserve"> </w:t>
      </w:r>
      <w:r w:rsidR="00912F10" w:rsidRPr="00716D42">
        <w:rPr>
          <w:rFonts w:ascii="Segoe Condensed" w:hAnsi="Segoe Condensed"/>
          <w:sz w:val="26"/>
          <w:szCs w:val="26"/>
        </w:rPr>
        <w:t xml:space="preserve">revisione del bilancio d’esercizio e per le verifiche periodiche sulla regolare tenuta della contabilità, </w:t>
      </w:r>
      <w:r w:rsidRPr="00716D42">
        <w:rPr>
          <w:rFonts w:ascii="Segoe Condensed" w:hAnsi="Segoe Condensed"/>
          <w:sz w:val="26"/>
          <w:szCs w:val="26"/>
        </w:rPr>
        <w:t xml:space="preserve">così come ogni ed ulteriore attività riconducibile all’incarico di cui al presente contratto è stato fissato un corrispettivo annuale pari ad euro _____________ oltre </w:t>
      </w:r>
      <w:proofErr w:type="spellStart"/>
      <w:r w:rsidRPr="00716D42">
        <w:rPr>
          <w:rFonts w:ascii="Segoe Condensed" w:hAnsi="Segoe Condensed"/>
          <w:sz w:val="26"/>
          <w:szCs w:val="26"/>
        </w:rPr>
        <w:t>cpa</w:t>
      </w:r>
      <w:proofErr w:type="spellEnd"/>
      <w:r w:rsidRPr="00716D42">
        <w:rPr>
          <w:rFonts w:ascii="Segoe Condensed" w:hAnsi="Segoe Condensed"/>
          <w:sz w:val="26"/>
          <w:szCs w:val="26"/>
        </w:rPr>
        <w:t xml:space="preserve"> e iva di legge.</w:t>
      </w:r>
    </w:p>
    <w:p w14:paraId="5DA6FC06" w14:textId="4C79CB90" w:rsidR="007D673C" w:rsidRDefault="00912F10" w:rsidP="00716D42">
      <w:pPr>
        <w:spacing w:after="0" w:line="360" w:lineRule="auto"/>
        <w:jc w:val="both"/>
        <w:rPr>
          <w:rFonts w:ascii="Segoe Condensed" w:hAnsi="Segoe Condensed"/>
          <w:sz w:val="26"/>
          <w:szCs w:val="26"/>
        </w:rPr>
      </w:pPr>
      <w:r w:rsidRPr="00716D42">
        <w:rPr>
          <w:rFonts w:ascii="Segoe Condensed" w:hAnsi="Segoe Condensed"/>
          <w:sz w:val="26"/>
          <w:szCs w:val="26"/>
        </w:rPr>
        <w:t>I</w:t>
      </w:r>
      <w:r w:rsidR="0027375F" w:rsidRPr="00716D42">
        <w:rPr>
          <w:rFonts w:ascii="Segoe Condensed" w:hAnsi="Segoe Condensed"/>
          <w:sz w:val="26"/>
          <w:szCs w:val="26"/>
        </w:rPr>
        <w:t>l</w:t>
      </w:r>
      <w:r w:rsidRPr="00716D42">
        <w:rPr>
          <w:rFonts w:ascii="Segoe Condensed" w:hAnsi="Segoe Condensed"/>
          <w:sz w:val="26"/>
          <w:szCs w:val="26"/>
        </w:rPr>
        <w:t xml:space="preserve"> corrispettiv</w:t>
      </w:r>
      <w:r w:rsidR="0027375F" w:rsidRPr="00716D42">
        <w:rPr>
          <w:rFonts w:ascii="Segoe Condensed" w:hAnsi="Segoe Condensed"/>
          <w:sz w:val="26"/>
          <w:szCs w:val="26"/>
        </w:rPr>
        <w:t>o sarà fisso ed invariabile per tutta la durata dell’incarico</w:t>
      </w:r>
      <w:r w:rsidR="007D673C" w:rsidRPr="00716D42">
        <w:rPr>
          <w:rFonts w:ascii="Segoe Condensed" w:hAnsi="Segoe Condensed"/>
          <w:sz w:val="26"/>
          <w:szCs w:val="26"/>
        </w:rPr>
        <w:t xml:space="preserve"> e verrà liquidato in</w:t>
      </w:r>
      <w:r w:rsidR="009B46BF">
        <w:rPr>
          <w:rFonts w:ascii="Segoe Condensed" w:hAnsi="Segoe Condensed"/>
          <w:sz w:val="26"/>
          <w:szCs w:val="26"/>
        </w:rPr>
        <w:t xml:space="preserve"> numero</w:t>
      </w:r>
      <w:proofErr w:type="gramStart"/>
      <w:r w:rsidR="009B46BF">
        <w:rPr>
          <w:rFonts w:ascii="Segoe Condensed" w:hAnsi="Segoe Condensed"/>
          <w:sz w:val="26"/>
          <w:szCs w:val="26"/>
        </w:rPr>
        <w:t xml:space="preserve"> ….</w:t>
      </w:r>
      <w:proofErr w:type="gramEnd"/>
      <w:r w:rsidR="009B46BF">
        <w:rPr>
          <w:rFonts w:ascii="Segoe Condensed" w:hAnsi="Segoe Condensed"/>
          <w:sz w:val="26"/>
          <w:szCs w:val="26"/>
        </w:rPr>
        <w:t>.</w:t>
      </w:r>
      <w:r w:rsidR="007D673C" w:rsidRPr="00716D42">
        <w:rPr>
          <w:rFonts w:ascii="Segoe Condensed" w:hAnsi="Segoe Condensed"/>
          <w:sz w:val="26"/>
          <w:szCs w:val="26"/>
        </w:rPr>
        <w:t xml:space="preserve"> </w:t>
      </w:r>
      <w:r w:rsidR="009B46BF">
        <w:rPr>
          <w:rFonts w:ascii="Segoe Condensed" w:hAnsi="Segoe Condensed"/>
          <w:sz w:val="26"/>
          <w:szCs w:val="26"/>
        </w:rPr>
        <w:t>t</w:t>
      </w:r>
      <w:r w:rsidR="007D673C" w:rsidRPr="00716D42">
        <w:rPr>
          <w:rFonts w:ascii="Segoe Condensed" w:hAnsi="Segoe Condensed"/>
          <w:sz w:val="26"/>
          <w:szCs w:val="26"/>
        </w:rPr>
        <w:t xml:space="preserve">ranche di pari importo nei mesi di </w:t>
      </w:r>
      <w:r w:rsidR="009B46BF">
        <w:rPr>
          <w:rFonts w:ascii="Segoe Condensed" w:hAnsi="Segoe Condensed"/>
          <w:sz w:val="26"/>
          <w:szCs w:val="26"/>
        </w:rPr>
        <w:t>XXXXXXX</w:t>
      </w:r>
      <w:r w:rsidR="007D673C" w:rsidRPr="00716D42">
        <w:rPr>
          <w:rFonts w:ascii="Segoe Condensed" w:hAnsi="Segoe Condensed"/>
          <w:sz w:val="26"/>
          <w:szCs w:val="26"/>
        </w:rPr>
        <w:t xml:space="preserve"> e </w:t>
      </w:r>
      <w:r w:rsidR="009B46BF">
        <w:rPr>
          <w:rFonts w:ascii="Segoe Condensed" w:hAnsi="Segoe Condensed"/>
          <w:sz w:val="26"/>
          <w:szCs w:val="26"/>
        </w:rPr>
        <w:t>XXXXXXXX</w:t>
      </w:r>
      <w:r w:rsidR="007D673C" w:rsidRPr="00716D42">
        <w:rPr>
          <w:rFonts w:ascii="Segoe Condensed" w:hAnsi="Segoe Condensed"/>
          <w:sz w:val="26"/>
          <w:szCs w:val="26"/>
        </w:rPr>
        <w:t>, previa presentazione di fattura da intestarsi a:</w:t>
      </w:r>
    </w:p>
    <w:p w14:paraId="77834041" w14:textId="77777777" w:rsidR="009B46BF" w:rsidRDefault="009B46BF" w:rsidP="00716D42">
      <w:pPr>
        <w:spacing w:after="0" w:line="360" w:lineRule="auto"/>
        <w:jc w:val="both"/>
        <w:rPr>
          <w:rFonts w:ascii="Segoe Condensed" w:hAnsi="Segoe Condensed"/>
          <w:sz w:val="26"/>
          <w:szCs w:val="26"/>
        </w:rPr>
      </w:pPr>
    </w:p>
    <w:p w14:paraId="35EFF41E" w14:textId="18EBDC21" w:rsidR="009B46BF" w:rsidRDefault="009B46BF" w:rsidP="00716D42">
      <w:pPr>
        <w:spacing w:after="0" w:line="360" w:lineRule="auto"/>
        <w:jc w:val="both"/>
        <w:rPr>
          <w:rFonts w:ascii="Segoe Condensed" w:hAnsi="Segoe Condensed"/>
          <w:sz w:val="26"/>
          <w:szCs w:val="26"/>
        </w:rPr>
      </w:pPr>
      <w:r w:rsidRPr="009B46BF">
        <w:rPr>
          <w:rFonts w:ascii="Segoe Condensed" w:hAnsi="Segoe Condensed"/>
          <w:sz w:val="26"/>
          <w:szCs w:val="26"/>
        </w:rPr>
        <w:t>Ordine Architetti PPC di Roma e provinci</w:t>
      </w:r>
      <w:r>
        <w:rPr>
          <w:rFonts w:ascii="Segoe Condensed" w:hAnsi="Segoe Condensed"/>
          <w:sz w:val="26"/>
          <w:szCs w:val="26"/>
        </w:rPr>
        <w:t>a</w:t>
      </w:r>
    </w:p>
    <w:p w14:paraId="0721223C" w14:textId="77777777" w:rsidR="009B46BF" w:rsidRDefault="009B46BF" w:rsidP="00716D42">
      <w:pPr>
        <w:spacing w:after="0" w:line="360" w:lineRule="auto"/>
        <w:jc w:val="both"/>
        <w:rPr>
          <w:rFonts w:ascii="Segoe Condensed" w:hAnsi="Segoe Condensed"/>
          <w:sz w:val="26"/>
          <w:szCs w:val="26"/>
        </w:rPr>
      </w:pPr>
      <w:r w:rsidRPr="009B46BF">
        <w:rPr>
          <w:rFonts w:ascii="Segoe Condensed" w:hAnsi="Segoe Condensed"/>
          <w:sz w:val="26"/>
          <w:szCs w:val="26"/>
        </w:rPr>
        <w:t>P.za Manfredo Fanti 47 - 00185 Roma</w:t>
      </w:r>
    </w:p>
    <w:p w14:paraId="75D2579F" w14:textId="77777777" w:rsidR="009B46BF" w:rsidRDefault="009B46BF" w:rsidP="00716D42">
      <w:pPr>
        <w:spacing w:after="0" w:line="360" w:lineRule="auto"/>
        <w:jc w:val="both"/>
        <w:rPr>
          <w:rFonts w:ascii="Segoe Condensed" w:hAnsi="Segoe Condensed"/>
          <w:sz w:val="26"/>
          <w:szCs w:val="26"/>
        </w:rPr>
      </w:pPr>
      <w:r w:rsidRPr="009B46BF">
        <w:rPr>
          <w:rFonts w:ascii="Segoe Condensed" w:hAnsi="Segoe Condensed"/>
          <w:sz w:val="26"/>
          <w:szCs w:val="26"/>
        </w:rPr>
        <w:lastRenderedPageBreak/>
        <w:t>Codice Fiscale 80053110583</w:t>
      </w:r>
    </w:p>
    <w:p w14:paraId="7CFABC23" w14:textId="77777777" w:rsidR="009B46BF" w:rsidRDefault="009B46BF" w:rsidP="00716D42">
      <w:pPr>
        <w:spacing w:after="0" w:line="360" w:lineRule="auto"/>
        <w:jc w:val="both"/>
        <w:rPr>
          <w:rFonts w:ascii="Segoe Condensed" w:hAnsi="Segoe Condensed"/>
          <w:sz w:val="26"/>
          <w:szCs w:val="26"/>
        </w:rPr>
      </w:pPr>
      <w:r>
        <w:rPr>
          <w:rFonts w:ascii="Segoe Condensed" w:hAnsi="Segoe Condensed"/>
          <w:sz w:val="26"/>
          <w:szCs w:val="26"/>
        </w:rPr>
        <w:t>i</w:t>
      </w:r>
      <w:r w:rsidRPr="009B46BF">
        <w:rPr>
          <w:rFonts w:ascii="Segoe Condensed" w:hAnsi="Segoe Condensed"/>
          <w:sz w:val="26"/>
          <w:szCs w:val="26"/>
        </w:rPr>
        <w:t>ndicando il codice univoco di Ente dello scrivente Ordine: UFS9W6;</w:t>
      </w:r>
    </w:p>
    <w:p w14:paraId="13DC0298" w14:textId="2735708D" w:rsidR="009B46BF" w:rsidRPr="00716D42" w:rsidRDefault="009B46BF" w:rsidP="00716D42">
      <w:pPr>
        <w:spacing w:after="0" w:line="360" w:lineRule="auto"/>
        <w:jc w:val="both"/>
        <w:rPr>
          <w:rFonts w:ascii="Segoe Condensed" w:hAnsi="Segoe Condensed"/>
          <w:sz w:val="26"/>
          <w:szCs w:val="26"/>
        </w:rPr>
      </w:pPr>
      <w:bookmarkStart w:id="0" w:name="_GoBack"/>
      <w:bookmarkEnd w:id="0"/>
      <w:r w:rsidRPr="009B46BF">
        <w:rPr>
          <w:rFonts w:ascii="Segoe Condensed" w:hAnsi="Segoe Condensed"/>
          <w:sz w:val="26"/>
          <w:szCs w:val="26"/>
        </w:rPr>
        <w:t>assoggettando l'esigibilità IVA, qualora dovuta, alla scissione dei pagamenti (cosiddetto SPLIT PAYMENT)</w:t>
      </w:r>
    </w:p>
    <w:p w14:paraId="72C2D5D3" w14:textId="1128F485" w:rsidR="007D673C" w:rsidRPr="00716D42" w:rsidRDefault="007D673C" w:rsidP="00716D42">
      <w:pPr>
        <w:spacing w:after="0" w:line="360" w:lineRule="auto"/>
        <w:jc w:val="both"/>
        <w:rPr>
          <w:rFonts w:ascii="Segoe Condensed" w:hAnsi="Segoe Condensed"/>
          <w:sz w:val="26"/>
          <w:szCs w:val="26"/>
        </w:rPr>
      </w:pPr>
    </w:p>
    <w:p w14:paraId="224742B4" w14:textId="5D7103AB" w:rsidR="00912F10" w:rsidRPr="00DB54B6" w:rsidRDefault="00912F10" w:rsidP="00716D42">
      <w:pPr>
        <w:spacing w:after="0" w:line="360" w:lineRule="auto"/>
        <w:jc w:val="both"/>
        <w:rPr>
          <w:rFonts w:ascii="Segoe Condensed" w:hAnsi="Segoe Condensed"/>
          <w:sz w:val="26"/>
          <w:szCs w:val="26"/>
        </w:rPr>
      </w:pPr>
      <w:r w:rsidRPr="00DB54B6">
        <w:rPr>
          <w:rFonts w:ascii="Segoe Condensed" w:hAnsi="Segoe Condensed"/>
          <w:sz w:val="26"/>
          <w:szCs w:val="26"/>
        </w:rPr>
        <w:t>Se si dovessero presentare circostanze eccezionali od imprevedibili (quali, ad esempio, il cambiamento della struttura e</w:t>
      </w:r>
      <w:r w:rsidR="0027375F" w:rsidRPr="00DB54B6">
        <w:rPr>
          <w:rFonts w:ascii="Segoe Condensed" w:hAnsi="Segoe Condensed"/>
          <w:sz w:val="26"/>
          <w:szCs w:val="26"/>
        </w:rPr>
        <w:t xml:space="preserve"> </w:t>
      </w:r>
      <w:r w:rsidRPr="00DB54B6">
        <w:rPr>
          <w:rFonts w:ascii="Segoe Condensed" w:hAnsi="Segoe Condensed"/>
          <w:sz w:val="26"/>
          <w:szCs w:val="26"/>
        </w:rPr>
        <w:t>dimensione dell</w:t>
      </w:r>
      <w:r w:rsidR="008D08D5" w:rsidRPr="00DB54B6">
        <w:rPr>
          <w:rFonts w:ascii="Segoe Condensed" w:hAnsi="Segoe Condensed"/>
          <w:sz w:val="26"/>
          <w:szCs w:val="26"/>
        </w:rPr>
        <w:t>’OAR</w:t>
      </w:r>
      <w:r w:rsidRPr="00DB54B6">
        <w:rPr>
          <w:rFonts w:ascii="Segoe Condensed" w:hAnsi="Segoe Condensed"/>
          <w:sz w:val="26"/>
          <w:szCs w:val="26"/>
        </w:rPr>
        <w:t>, l’insorgere di situazioni particolari che modifichino l’organizzazione ed il controllo interno,</w:t>
      </w:r>
      <w:r w:rsidR="0027375F" w:rsidRPr="00DB54B6">
        <w:rPr>
          <w:rFonts w:ascii="Segoe Condensed" w:hAnsi="Segoe Condensed"/>
          <w:sz w:val="26"/>
          <w:szCs w:val="26"/>
        </w:rPr>
        <w:t xml:space="preserve"> </w:t>
      </w:r>
      <w:r w:rsidRPr="00DB54B6">
        <w:rPr>
          <w:rFonts w:ascii="Segoe Condensed" w:hAnsi="Segoe Condensed"/>
          <w:sz w:val="26"/>
          <w:szCs w:val="26"/>
        </w:rPr>
        <w:t xml:space="preserve">cambiamenti normativi), che comportino una modifica </w:t>
      </w:r>
      <w:r w:rsidR="0027375F" w:rsidRPr="00DB54B6">
        <w:rPr>
          <w:rFonts w:ascii="Segoe Condensed" w:hAnsi="Segoe Condensed"/>
          <w:sz w:val="26"/>
          <w:szCs w:val="26"/>
        </w:rPr>
        <w:t xml:space="preserve">sostanziale delle attività e dei tempi </w:t>
      </w:r>
      <w:r w:rsidRPr="00DB54B6">
        <w:rPr>
          <w:rFonts w:ascii="Segoe Condensed" w:hAnsi="Segoe Condensed"/>
          <w:sz w:val="26"/>
          <w:szCs w:val="26"/>
        </w:rPr>
        <w:t xml:space="preserve">rispetto a quanto </w:t>
      </w:r>
      <w:r w:rsidR="0027375F" w:rsidRPr="00DB54B6">
        <w:rPr>
          <w:rFonts w:ascii="Segoe Condensed" w:hAnsi="Segoe Condensed"/>
          <w:sz w:val="26"/>
          <w:szCs w:val="26"/>
        </w:rPr>
        <w:t xml:space="preserve">inizialmente </w:t>
      </w:r>
      <w:r w:rsidRPr="00DB54B6">
        <w:rPr>
          <w:rFonts w:ascii="Segoe Condensed" w:hAnsi="Segoe Condensed"/>
          <w:sz w:val="26"/>
          <w:szCs w:val="26"/>
        </w:rPr>
        <w:t xml:space="preserve">stimato, esse saranno discusse con </w:t>
      </w:r>
      <w:r w:rsidR="0027375F" w:rsidRPr="00DB54B6">
        <w:rPr>
          <w:rFonts w:ascii="Segoe Condensed" w:hAnsi="Segoe Condensed"/>
          <w:sz w:val="26"/>
          <w:szCs w:val="26"/>
        </w:rPr>
        <w:t>l’Organo amministrativo</w:t>
      </w:r>
      <w:r w:rsidRPr="00DB54B6">
        <w:rPr>
          <w:rFonts w:ascii="Segoe Condensed" w:hAnsi="Segoe Condensed"/>
          <w:sz w:val="26"/>
          <w:szCs w:val="26"/>
        </w:rPr>
        <w:t xml:space="preserve"> per formulare una modifica al</w:t>
      </w:r>
      <w:r w:rsidR="0027375F" w:rsidRPr="00DB54B6">
        <w:rPr>
          <w:rFonts w:ascii="Segoe Condensed" w:hAnsi="Segoe Condensed"/>
          <w:sz w:val="26"/>
          <w:szCs w:val="26"/>
        </w:rPr>
        <w:t xml:space="preserve"> presente contratto purché la modifica sia contenuta nel 10% del valore iniziale del corrispettivo complessivo per le tre annualità. </w:t>
      </w:r>
    </w:p>
    <w:p w14:paraId="081B3445" w14:textId="77777777" w:rsidR="0027375F" w:rsidRPr="00DB54B6" w:rsidRDefault="0027375F" w:rsidP="00716D42">
      <w:pPr>
        <w:spacing w:after="0" w:line="360" w:lineRule="auto"/>
        <w:jc w:val="both"/>
        <w:rPr>
          <w:rFonts w:ascii="Segoe Condensed" w:hAnsi="Segoe Condensed"/>
          <w:sz w:val="26"/>
          <w:szCs w:val="26"/>
        </w:rPr>
      </w:pPr>
    </w:p>
    <w:p w14:paraId="1F95C6C8" w14:textId="15A9984A" w:rsidR="00912F10" w:rsidRDefault="00912F10" w:rsidP="00716D42">
      <w:pPr>
        <w:spacing w:after="0" w:line="360" w:lineRule="auto"/>
        <w:jc w:val="both"/>
        <w:rPr>
          <w:rFonts w:ascii="Segoe Condensed" w:hAnsi="Segoe Condensed"/>
          <w:sz w:val="26"/>
          <w:szCs w:val="26"/>
        </w:rPr>
      </w:pPr>
      <w:r w:rsidRPr="00DB54B6">
        <w:rPr>
          <w:rFonts w:ascii="Segoe Condensed" w:hAnsi="Segoe Condensed"/>
          <w:sz w:val="26"/>
          <w:szCs w:val="26"/>
        </w:rPr>
        <w:t xml:space="preserve">I corrispettivi indicati </w:t>
      </w:r>
      <w:r w:rsidR="009B46BF" w:rsidRPr="00DB54B6">
        <w:rPr>
          <w:rFonts w:ascii="Segoe Condensed" w:hAnsi="Segoe Condensed"/>
          <w:sz w:val="26"/>
          <w:szCs w:val="26"/>
        </w:rPr>
        <w:t>sono omnicomprensivi al netto dei soli oneri di legge</w:t>
      </w:r>
      <w:r w:rsidR="0027375F" w:rsidRPr="00DB54B6">
        <w:rPr>
          <w:rFonts w:ascii="Segoe Condensed" w:hAnsi="Segoe Condensed"/>
          <w:sz w:val="26"/>
          <w:szCs w:val="26"/>
        </w:rPr>
        <w:t>.</w:t>
      </w:r>
    </w:p>
    <w:p w14:paraId="311FFB4C" w14:textId="7921F699" w:rsidR="00DD0C5E" w:rsidRPr="00716D42" w:rsidRDefault="00DD0C5E" w:rsidP="00716D42">
      <w:pPr>
        <w:spacing w:after="0" w:line="360" w:lineRule="auto"/>
        <w:jc w:val="both"/>
        <w:rPr>
          <w:rFonts w:ascii="Segoe Condensed" w:hAnsi="Segoe Condensed"/>
          <w:sz w:val="26"/>
          <w:szCs w:val="26"/>
        </w:rPr>
      </w:pPr>
      <w:r>
        <w:rPr>
          <w:rFonts w:ascii="Segoe Condensed" w:hAnsi="Segoe Condensed"/>
          <w:sz w:val="26"/>
          <w:szCs w:val="26"/>
        </w:rPr>
        <w:t>Si rappresenta che al momento del pagamento l</w:t>
      </w:r>
      <w:r w:rsidR="009B46BF">
        <w:rPr>
          <w:rFonts w:ascii="Segoe Condensed" w:hAnsi="Segoe Condensed"/>
          <w:sz w:val="26"/>
          <w:szCs w:val="26"/>
        </w:rPr>
        <w:t>’Ente</w:t>
      </w:r>
      <w:r>
        <w:rPr>
          <w:rFonts w:ascii="Segoe Condensed" w:hAnsi="Segoe Condensed"/>
          <w:sz w:val="26"/>
          <w:szCs w:val="26"/>
        </w:rPr>
        <w:t xml:space="preserve"> </w:t>
      </w:r>
      <w:r w:rsidR="009B46BF">
        <w:rPr>
          <w:rFonts w:ascii="Segoe Condensed" w:hAnsi="Segoe Condensed"/>
          <w:sz w:val="26"/>
          <w:szCs w:val="26"/>
        </w:rPr>
        <w:t xml:space="preserve">potrà </w:t>
      </w:r>
      <w:r>
        <w:rPr>
          <w:rFonts w:ascii="Segoe Condensed" w:hAnsi="Segoe Condensed"/>
          <w:sz w:val="26"/>
          <w:szCs w:val="26"/>
        </w:rPr>
        <w:t>oper</w:t>
      </w:r>
      <w:r w:rsidR="009B46BF">
        <w:rPr>
          <w:rFonts w:ascii="Segoe Condensed" w:hAnsi="Segoe Condensed"/>
          <w:sz w:val="26"/>
          <w:szCs w:val="26"/>
        </w:rPr>
        <w:t>are</w:t>
      </w:r>
      <w:r>
        <w:rPr>
          <w:rFonts w:ascii="Segoe Condensed" w:hAnsi="Segoe Condensed"/>
          <w:sz w:val="26"/>
          <w:szCs w:val="26"/>
        </w:rPr>
        <w:t xml:space="preserve"> le verifiche normative per la regolarità dei versamenti del Professionista nei confronti della cassa di appartenenza così come verso l’erario.</w:t>
      </w:r>
    </w:p>
    <w:p w14:paraId="4735F063" w14:textId="77777777" w:rsidR="0027375F" w:rsidRPr="00716D42" w:rsidRDefault="0027375F" w:rsidP="00716D42">
      <w:pPr>
        <w:spacing w:after="0" w:line="360" w:lineRule="auto"/>
        <w:jc w:val="both"/>
        <w:rPr>
          <w:rFonts w:ascii="Segoe Condensed" w:hAnsi="Segoe Condensed"/>
          <w:sz w:val="26"/>
          <w:szCs w:val="26"/>
        </w:rPr>
      </w:pPr>
    </w:p>
    <w:p w14:paraId="4FF79B41" w14:textId="64572110" w:rsidR="00912F10" w:rsidRPr="00716D42" w:rsidRDefault="00D40E2E" w:rsidP="00716D42">
      <w:pPr>
        <w:spacing w:after="0" w:line="360" w:lineRule="auto"/>
        <w:jc w:val="both"/>
        <w:rPr>
          <w:rFonts w:ascii="Segoe Condensed" w:hAnsi="Segoe Condensed"/>
          <w:b/>
          <w:bCs/>
          <w:sz w:val="26"/>
          <w:szCs w:val="26"/>
        </w:rPr>
      </w:pPr>
      <w:r w:rsidRPr="00716D42">
        <w:rPr>
          <w:rFonts w:ascii="Segoe Condensed" w:hAnsi="Segoe Condensed"/>
          <w:b/>
          <w:bCs/>
          <w:sz w:val="26"/>
          <w:szCs w:val="26"/>
        </w:rPr>
        <w:t>6</w:t>
      </w:r>
      <w:r w:rsidR="00912F10" w:rsidRPr="00716D42">
        <w:rPr>
          <w:rFonts w:ascii="Segoe Condensed" w:hAnsi="Segoe Condensed"/>
          <w:b/>
          <w:bCs/>
          <w:sz w:val="26"/>
          <w:szCs w:val="26"/>
        </w:rPr>
        <w:t>.</w:t>
      </w:r>
      <w:r w:rsidR="0027375F" w:rsidRPr="00716D42">
        <w:rPr>
          <w:rFonts w:ascii="Segoe Condensed" w:hAnsi="Segoe Condensed"/>
          <w:b/>
          <w:bCs/>
          <w:sz w:val="26"/>
          <w:szCs w:val="26"/>
        </w:rPr>
        <w:tab/>
      </w:r>
      <w:r w:rsidRPr="00716D42">
        <w:rPr>
          <w:rFonts w:ascii="Segoe Condensed" w:hAnsi="Segoe Condensed"/>
          <w:b/>
          <w:bCs/>
          <w:sz w:val="26"/>
          <w:szCs w:val="26"/>
        </w:rPr>
        <w:t>INDIPENDENZA ED INSUSSISTENZA DI CAUSE DI INCOMPATIBILITÀ, INCONFERIBILITÀ E CONFLITTO DI INTERESSI</w:t>
      </w:r>
    </w:p>
    <w:p w14:paraId="307B7031" w14:textId="3CA30A89" w:rsidR="0027375F" w:rsidRPr="00716D42" w:rsidRDefault="00912F10" w:rsidP="00716D42">
      <w:pPr>
        <w:spacing w:after="0" w:line="360" w:lineRule="auto"/>
        <w:jc w:val="both"/>
        <w:rPr>
          <w:rFonts w:ascii="Segoe Condensed" w:hAnsi="Segoe Condensed"/>
          <w:sz w:val="26"/>
          <w:szCs w:val="26"/>
        </w:rPr>
      </w:pPr>
      <w:r w:rsidRPr="00716D42">
        <w:rPr>
          <w:rFonts w:ascii="Segoe Condensed" w:hAnsi="Segoe Condensed"/>
          <w:sz w:val="26"/>
          <w:szCs w:val="26"/>
        </w:rPr>
        <w:t>Ai sensi dell’art. 2399 c.c. e delle regole deontologiche che disciplinano la professione contabile, nonché delle</w:t>
      </w:r>
      <w:r w:rsidR="0027375F" w:rsidRPr="00716D42">
        <w:rPr>
          <w:rFonts w:ascii="Segoe Condensed" w:hAnsi="Segoe Condensed"/>
          <w:sz w:val="26"/>
          <w:szCs w:val="26"/>
        </w:rPr>
        <w:t xml:space="preserve"> </w:t>
      </w:r>
      <w:r w:rsidRPr="00716D42">
        <w:rPr>
          <w:rFonts w:ascii="Segoe Condensed" w:hAnsi="Segoe Condensed"/>
          <w:sz w:val="26"/>
          <w:szCs w:val="26"/>
        </w:rPr>
        <w:t xml:space="preserve">disposizioni sull’indipendenza del revisore contenute nel </w:t>
      </w:r>
      <w:r w:rsidR="008D08D5" w:rsidRPr="00716D42">
        <w:rPr>
          <w:rFonts w:ascii="Segoe Condensed" w:hAnsi="Segoe Condensed"/>
          <w:sz w:val="26"/>
          <w:szCs w:val="26"/>
        </w:rPr>
        <w:t>D.lgs.</w:t>
      </w:r>
      <w:r w:rsidRPr="00716D42">
        <w:rPr>
          <w:rFonts w:ascii="Segoe Condensed" w:hAnsi="Segoe Condensed"/>
          <w:sz w:val="26"/>
          <w:szCs w:val="26"/>
        </w:rPr>
        <w:t xml:space="preserve"> n. 39/2010, </w:t>
      </w:r>
      <w:r w:rsidR="0027375F" w:rsidRPr="00716D42">
        <w:rPr>
          <w:rFonts w:ascii="Segoe Condensed" w:hAnsi="Segoe Condensed"/>
          <w:sz w:val="26"/>
          <w:szCs w:val="26"/>
        </w:rPr>
        <w:t xml:space="preserve">il Professionista dovrà </w:t>
      </w:r>
      <w:r w:rsidRPr="00716D42">
        <w:rPr>
          <w:rFonts w:ascii="Segoe Condensed" w:hAnsi="Segoe Condensed"/>
          <w:sz w:val="26"/>
          <w:szCs w:val="26"/>
        </w:rPr>
        <w:t>dichiar</w:t>
      </w:r>
      <w:r w:rsidR="0027375F" w:rsidRPr="00716D42">
        <w:rPr>
          <w:rFonts w:ascii="Segoe Condensed" w:hAnsi="Segoe Condensed"/>
          <w:sz w:val="26"/>
          <w:szCs w:val="26"/>
        </w:rPr>
        <w:t>are, prima della stipula del contratto,</w:t>
      </w:r>
      <w:r w:rsidRPr="00716D42">
        <w:rPr>
          <w:rFonts w:ascii="Segoe Condensed" w:hAnsi="Segoe Condensed"/>
          <w:sz w:val="26"/>
          <w:szCs w:val="26"/>
        </w:rPr>
        <w:t xml:space="preserve"> </w:t>
      </w:r>
      <w:r w:rsidR="0027375F" w:rsidRPr="00716D42">
        <w:rPr>
          <w:rFonts w:ascii="Segoe Condensed" w:hAnsi="Segoe Condensed"/>
          <w:sz w:val="26"/>
          <w:szCs w:val="26"/>
        </w:rPr>
        <w:t xml:space="preserve">la sussistenza dei requisiti di indipendenza nei confronti della Società, così come la permanenza dell’insussistenza di cause incompatibilità, </w:t>
      </w:r>
      <w:proofErr w:type="spellStart"/>
      <w:r w:rsidR="0027375F" w:rsidRPr="00716D42">
        <w:rPr>
          <w:rFonts w:ascii="Segoe Condensed" w:hAnsi="Segoe Condensed"/>
          <w:sz w:val="26"/>
          <w:szCs w:val="26"/>
        </w:rPr>
        <w:t>inconferibilità</w:t>
      </w:r>
      <w:proofErr w:type="spellEnd"/>
      <w:r w:rsidR="0027375F" w:rsidRPr="00716D42">
        <w:rPr>
          <w:rFonts w:ascii="Segoe Condensed" w:hAnsi="Segoe Condensed"/>
          <w:sz w:val="26"/>
          <w:szCs w:val="26"/>
        </w:rPr>
        <w:t xml:space="preserve"> e conflitto di interessi precedentemente dichiarate per la partecipazione all’avviso.</w:t>
      </w:r>
    </w:p>
    <w:p w14:paraId="0585EE6B" w14:textId="318B045A" w:rsidR="0027375F" w:rsidRPr="00716D42" w:rsidRDefault="0027375F" w:rsidP="00716D42">
      <w:pPr>
        <w:spacing w:after="0" w:line="360" w:lineRule="auto"/>
        <w:jc w:val="both"/>
        <w:rPr>
          <w:rFonts w:ascii="Segoe Condensed" w:hAnsi="Segoe Condensed"/>
          <w:sz w:val="26"/>
          <w:szCs w:val="26"/>
        </w:rPr>
      </w:pPr>
      <w:r w:rsidRPr="00716D42">
        <w:rPr>
          <w:rFonts w:ascii="Segoe Condensed" w:hAnsi="Segoe Condensed"/>
          <w:sz w:val="26"/>
          <w:szCs w:val="26"/>
        </w:rPr>
        <w:t>I requisiti e le cause indicate, dovranno essere sempre aggiornate e il Professionista dovrà dare immediata e tempestiva comunicazione agli Organi amministrativi dell</w:t>
      </w:r>
      <w:r w:rsidR="009B46BF">
        <w:rPr>
          <w:rFonts w:ascii="Segoe Condensed" w:hAnsi="Segoe Condensed"/>
          <w:sz w:val="26"/>
          <w:szCs w:val="26"/>
        </w:rPr>
        <w:t>’Ente</w:t>
      </w:r>
      <w:r w:rsidRPr="00716D42">
        <w:rPr>
          <w:rFonts w:ascii="Segoe Condensed" w:hAnsi="Segoe Condensed"/>
          <w:sz w:val="26"/>
          <w:szCs w:val="26"/>
        </w:rPr>
        <w:t xml:space="preserve"> laddove anche solo uno di questi dovesse venir meno.</w:t>
      </w:r>
    </w:p>
    <w:p w14:paraId="5DE08A14" w14:textId="71F8C0E5" w:rsidR="00912F10" w:rsidRPr="00716D42" w:rsidRDefault="0027375F" w:rsidP="00716D42">
      <w:pPr>
        <w:spacing w:after="0" w:line="360" w:lineRule="auto"/>
        <w:jc w:val="both"/>
        <w:rPr>
          <w:rFonts w:ascii="Segoe Condensed" w:hAnsi="Segoe Condensed"/>
          <w:sz w:val="26"/>
          <w:szCs w:val="26"/>
        </w:rPr>
      </w:pPr>
      <w:r w:rsidRPr="00716D42">
        <w:rPr>
          <w:rFonts w:ascii="Segoe Condensed" w:hAnsi="Segoe Condensed"/>
          <w:sz w:val="26"/>
          <w:szCs w:val="26"/>
        </w:rPr>
        <w:lastRenderedPageBreak/>
        <w:t xml:space="preserve">Il Professionista si impegna </w:t>
      </w:r>
      <w:r w:rsidR="00912F10" w:rsidRPr="00716D42">
        <w:rPr>
          <w:rFonts w:ascii="Segoe Condensed" w:hAnsi="Segoe Condensed"/>
          <w:sz w:val="26"/>
          <w:szCs w:val="26"/>
        </w:rPr>
        <w:t>altresì a porre in atto tutte le azioni necessarie a verificare che tali condizioni permangano per l’intera</w:t>
      </w:r>
      <w:r w:rsidR="005F18F5" w:rsidRPr="00716D42">
        <w:rPr>
          <w:rFonts w:ascii="Segoe Condensed" w:hAnsi="Segoe Condensed"/>
          <w:sz w:val="26"/>
          <w:szCs w:val="26"/>
        </w:rPr>
        <w:t xml:space="preserve"> </w:t>
      </w:r>
      <w:r w:rsidR="00912F10" w:rsidRPr="00716D42">
        <w:rPr>
          <w:rFonts w:ascii="Segoe Condensed" w:hAnsi="Segoe Condensed"/>
          <w:sz w:val="26"/>
          <w:szCs w:val="26"/>
        </w:rPr>
        <w:t>durata del mandato.</w:t>
      </w:r>
    </w:p>
    <w:p w14:paraId="60C07FB3" w14:textId="77777777" w:rsidR="005F18F5" w:rsidRPr="00716D42" w:rsidRDefault="005F18F5" w:rsidP="00716D42">
      <w:pPr>
        <w:spacing w:after="0" w:line="360" w:lineRule="auto"/>
        <w:jc w:val="both"/>
        <w:rPr>
          <w:rFonts w:ascii="Segoe Condensed" w:hAnsi="Segoe Condensed"/>
          <w:b/>
          <w:bCs/>
          <w:sz w:val="26"/>
          <w:szCs w:val="26"/>
        </w:rPr>
      </w:pPr>
    </w:p>
    <w:p w14:paraId="3BA5685B" w14:textId="57172071" w:rsidR="00B61BF1" w:rsidRPr="00716D42" w:rsidRDefault="00D40E2E" w:rsidP="00716D42">
      <w:pPr>
        <w:pStyle w:val="Paragrafoelenco"/>
        <w:numPr>
          <w:ilvl w:val="0"/>
          <w:numId w:val="2"/>
        </w:numPr>
        <w:spacing w:after="0" w:line="360" w:lineRule="auto"/>
        <w:jc w:val="both"/>
        <w:rPr>
          <w:rFonts w:ascii="Segoe Condensed" w:hAnsi="Segoe Condensed"/>
          <w:b/>
          <w:bCs/>
          <w:sz w:val="26"/>
          <w:szCs w:val="26"/>
        </w:rPr>
      </w:pPr>
      <w:r w:rsidRPr="00716D42">
        <w:rPr>
          <w:rFonts w:ascii="Segoe Condensed" w:hAnsi="Segoe Condensed"/>
          <w:b/>
          <w:bCs/>
          <w:sz w:val="26"/>
          <w:szCs w:val="26"/>
        </w:rPr>
        <w:t>VERIFICHE E CONTROLLI</w:t>
      </w:r>
    </w:p>
    <w:p w14:paraId="53A137EF" w14:textId="281C220D" w:rsidR="00B61BF1" w:rsidRPr="00B61BF1" w:rsidRDefault="00B61BF1" w:rsidP="00716D42">
      <w:pPr>
        <w:spacing w:after="0" w:line="360" w:lineRule="auto"/>
        <w:jc w:val="both"/>
        <w:rPr>
          <w:rFonts w:ascii="Segoe Condensed" w:eastAsiaTheme="minorEastAsia" w:hAnsi="Segoe Condensed"/>
          <w:color w:val="000000"/>
          <w:sz w:val="26"/>
          <w:szCs w:val="26"/>
          <w:lang w:eastAsia="it-IT"/>
        </w:rPr>
      </w:pPr>
      <w:r w:rsidRPr="00B61BF1">
        <w:rPr>
          <w:rFonts w:ascii="Segoe Condensed" w:eastAsiaTheme="minorEastAsia" w:hAnsi="Segoe Condensed"/>
          <w:color w:val="000000"/>
          <w:sz w:val="26"/>
          <w:szCs w:val="26"/>
          <w:lang w:eastAsia="it-IT"/>
        </w:rPr>
        <w:t>L</w:t>
      </w:r>
      <w:r w:rsidR="009B46BF">
        <w:rPr>
          <w:rFonts w:ascii="Segoe Condensed" w:eastAsiaTheme="minorEastAsia" w:hAnsi="Segoe Condensed"/>
          <w:color w:val="000000"/>
          <w:sz w:val="26"/>
          <w:szCs w:val="26"/>
          <w:lang w:eastAsia="it-IT"/>
        </w:rPr>
        <w:t>’Ente</w:t>
      </w:r>
      <w:r w:rsidR="00D40E2E" w:rsidRPr="00716D42">
        <w:rPr>
          <w:rFonts w:ascii="Segoe Condensed" w:eastAsiaTheme="minorEastAsia" w:hAnsi="Segoe Condensed"/>
          <w:color w:val="000000"/>
          <w:sz w:val="26"/>
          <w:szCs w:val="26"/>
          <w:lang w:eastAsia="it-IT"/>
        </w:rPr>
        <w:t xml:space="preserve"> </w:t>
      </w:r>
      <w:r w:rsidRPr="00B61BF1">
        <w:rPr>
          <w:rFonts w:ascii="Segoe Condensed" w:eastAsiaTheme="minorEastAsia" w:hAnsi="Segoe Condensed"/>
          <w:color w:val="000000"/>
          <w:sz w:val="26"/>
          <w:szCs w:val="26"/>
          <w:lang w:eastAsia="it-IT"/>
        </w:rPr>
        <w:t>potrà verificare in ogni momento l’operato del Professionista incaricato che dovrà fornire ogni informazione attinente alle attività affidate.</w:t>
      </w:r>
    </w:p>
    <w:p w14:paraId="6AEBB399" w14:textId="77777777" w:rsidR="00B61BF1" w:rsidRPr="00B61BF1" w:rsidRDefault="00B61BF1" w:rsidP="00716D42">
      <w:pPr>
        <w:spacing w:after="0" w:line="360" w:lineRule="auto"/>
        <w:jc w:val="both"/>
        <w:rPr>
          <w:rFonts w:ascii="Segoe Condensed" w:eastAsiaTheme="minorEastAsia" w:hAnsi="Segoe Condensed"/>
          <w:color w:val="000000"/>
          <w:sz w:val="26"/>
          <w:szCs w:val="26"/>
          <w:lang w:eastAsia="it-IT"/>
        </w:rPr>
      </w:pPr>
    </w:p>
    <w:p w14:paraId="6F55E45F" w14:textId="4DB60AB6" w:rsidR="00B61BF1" w:rsidRPr="00716D42" w:rsidRDefault="00D40E2E" w:rsidP="00716D42">
      <w:pPr>
        <w:pStyle w:val="Paragrafoelenco"/>
        <w:numPr>
          <w:ilvl w:val="0"/>
          <w:numId w:val="2"/>
        </w:numPr>
        <w:spacing w:after="0" w:line="360" w:lineRule="auto"/>
        <w:jc w:val="both"/>
        <w:rPr>
          <w:rFonts w:ascii="Segoe Condensed" w:hAnsi="Segoe Condensed"/>
          <w:b/>
          <w:bCs/>
          <w:sz w:val="26"/>
          <w:szCs w:val="26"/>
        </w:rPr>
      </w:pPr>
      <w:r w:rsidRPr="00716D42">
        <w:rPr>
          <w:rFonts w:ascii="Segoe Condensed" w:hAnsi="Segoe Condensed"/>
          <w:b/>
          <w:bCs/>
          <w:sz w:val="26"/>
          <w:szCs w:val="26"/>
        </w:rPr>
        <w:t>OBBLIGO DI RISERVATEZZA</w:t>
      </w:r>
    </w:p>
    <w:p w14:paraId="4D271103" w14:textId="77777777" w:rsidR="00B61BF1" w:rsidRPr="00B61BF1" w:rsidRDefault="00B61BF1" w:rsidP="00716D42">
      <w:pPr>
        <w:spacing w:after="0" w:line="360" w:lineRule="auto"/>
        <w:jc w:val="both"/>
        <w:rPr>
          <w:rFonts w:ascii="Segoe Condensed" w:eastAsiaTheme="minorEastAsia" w:hAnsi="Segoe Condensed"/>
          <w:bCs/>
          <w:color w:val="000000"/>
          <w:sz w:val="26"/>
          <w:szCs w:val="26"/>
          <w:lang w:eastAsia="it-IT"/>
        </w:rPr>
      </w:pPr>
      <w:r w:rsidRPr="00B61BF1">
        <w:rPr>
          <w:rFonts w:ascii="Segoe Condensed" w:eastAsiaTheme="minorEastAsia" w:hAnsi="Segoe Condensed"/>
          <w:bCs/>
          <w:color w:val="000000"/>
          <w:sz w:val="26"/>
          <w:szCs w:val="26"/>
          <w:lang w:eastAsia="it-IT"/>
        </w:rPr>
        <w:t>Il Professionista ha l’obbligo di mantenere riservati i dati e le informazioni di cui venga in possesso oppure di cui abbia conoscenza in ragione dell’incarico, impegnandosi a non divulgarli in alcun modo e sotto qualsiasi forma, nonché a non utilizzarli per scopi diversi da quelli strettamente necessari all’esecuzione dell’incarico.</w:t>
      </w:r>
    </w:p>
    <w:p w14:paraId="6EC48DB5" w14:textId="66AE7609" w:rsidR="00B61BF1" w:rsidRPr="00B61BF1" w:rsidRDefault="00B61BF1" w:rsidP="00716D42">
      <w:pPr>
        <w:spacing w:after="0" w:line="360" w:lineRule="auto"/>
        <w:jc w:val="both"/>
        <w:rPr>
          <w:rFonts w:ascii="Segoe Condensed" w:eastAsiaTheme="minorEastAsia" w:hAnsi="Segoe Condensed"/>
          <w:color w:val="000000"/>
          <w:sz w:val="26"/>
          <w:szCs w:val="26"/>
          <w:lang w:eastAsia="it-IT"/>
        </w:rPr>
      </w:pPr>
      <w:r w:rsidRPr="00B61BF1">
        <w:rPr>
          <w:rFonts w:ascii="Segoe Condensed" w:eastAsiaTheme="minorEastAsia" w:hAnsi="Segoe Condensed"/>
          <w:color w:val="000000"/>
          <w:sz w:val="26"/>
          <w:szCs w:val="26"/>
          <w:lang w:eastAsia="it-IT"/>
        </w:rPr>
        <w:t>Il Professionista, pertanto, non comunicherà a terzi</w:t>
      </w:r>
      <w:r w:rsidR="00D40E2E" w:rsidRPr="00716D42">
        <w:rPr>
          <w:rFonts w:ascii="Segoe Condensed" w:eastAsiaTheme="minorEastAsia" w:hAnsi="Segoe Condensed"/>
          <w:color w:val="000000"/>
          <w:sz w:val="26"/>
          <w:szCs w:val="26"/>
          <w:lang w:eastAsia="it-IT"/>
        </w:rPr>
        <w:t xml:space="preserve">, </w:t>
      </w:r>
      <w:r w:rsidRPr="00B61BF1">
        <w:rPr>
          <w:rFonts w:ascii="Segoe Condensed" w:eastAsiaTheme="minorEastAsia" w:hAnsi="Segoe Condensed"/>
          <w:color w:val="000000"/>
          <w:sz w:val="26"/>
          <w:szCs w:val="26"/>
          <w:lang w:eastAsia="it-IT"/>
        </w:rPr>
        <w:t>informazioni trasmesse dal Committente e non consentirà per quanto è nelle sue possibilità che essi ne facciano uso o ne prendano conoscenza se non su specifica richiesta del Committente, ad esclusione dei terzi suoi collaboratori dei quali si potrà avvalere nell’esecuzione delle attività oggetto del presente incarico, previa autorizzazione dell</w:t>
      </w:r>
      <w:r w:rsidR="009B46BF">
        <w:rPr>
          <w:rFonts w:ascii="Segoe Condensed" w:eastAsiaTheme="minorEastAsia" w:hAnsi="Segoe Condensed"/>
          <w:color w:val="000000"/>
          <w:sz w:val="26"/>
          <w:szCs w:val="26"/>
          <w:lang w:eastAsia="it-IT"/>
        </w:rPr>
        <w:t>’Ente</w:t>
      </w:r>
      <w:r w:rsidRPr="00B61BF1">
        <w:rPr>
          <w:rFonts w:ascii="Segoe Condensed" w:eastAsiaTheme="minorEastAsia" w:hAnsi="Segoe Condensed"/>
          <w:color w:val="000000"/>
          <w:sz w:val="26"/>
          <w:szCs w:val="26"/>
          <w:lang w:eastAsia="it-IT"/>
        </w:rPr>
        <w:t xml:space="preserve">. </w:t>
      </w:r>
    </w:p>
    <w:p w14:paraId="057D4EFF" w14:textId="77777777" w:rsidR="00B61BF1" w:rsidRPr="00B61BF1" w:rsidRDefault="00B61BF1" w:rsidP="00716D42">
      <w:pPr>
        <w:spacing w:after="0" w:line="360" w:lineRule="auto"/>
        <w:jc w:val="both"/>
        <w:rPr>
          <w:rFonts w:ascii="Segoe Condensed" w:eastAsiaTheme="minorEastAsia" w:hAnsi="Segoe Condensed"/>
          <w:color w:val="000000"/>
          <w:sz w:val="26"/>
          <w:szCs w:val="26"/>
          <w:lang w:eastAsia="it-IT"/>
        </w:rPr>
      </w:pPr>
      <w:r w:rsidRPr="00B61BF1">
        <w:rPr>
          <w:rFonts w:ascii="Segoe Condensed" w:eastAsiaTheme="minorEastAsia" w:hAnsi="Segoe Condensed"/>
          <w:color w:val="000000"/>
          <w:sz w:val="26"/>
          <w:szCs w:val="26"/>
          <w:lang w:eastAsia="it-IT"/>
        </w:rPr>
        <w:t>Il Professionista, comunque, s’impegna all’esatta osservanza degli obblighi di segretezza anzidetti da parte dei propri e collaboratori.</w:t>
      </w:r>
    </w:p>
    <w:p w14:paraId="334C3207" w14:textId="2E2090E4" w:rsidR="00B61BF1" w:rsidRPr="00716D42" w:rsidRDefault="00B61BF1" w:rsidP="00716D42">
      <w:pPr>
        <w:spacing w:after="0" w:line="360" w:lineRule="auto"/>
        <w:jc w:val="both"/>
        <w:rPr>
          <w:rFonts w:ascii="Segoe Condensed" w:eastAsiaTheme="minorEastAsia" w:hAnsi="Segoe Condensed"/>
          <w:color w:val="000000"/>
          <w:sz w:val="26"/>
          <w:szCs w:val="26"/>
          <w:lang w:eastAsia="it-IT"/>
        </w:rPr>
      </w:pPr>
      <w:r w:rsidRPr="00B61BF1">
        <w:rPr>
          <w:rFonts w:ascii="Segoe Condensed" w:eastAsiaTheme="minorEastAsia" w:hAnsi="Segoe Condensed"/>
          <w:color w:val="000000"/>
          <w:sz w:val="26"/>
          <w:szCs w:val="26"/>
          <w:lang w:eastAsia="it-IT"/>
        </w:rPr>
        <w:t>In caso di accertato grave inadempimento degli obblighi anzidetti, il Committente potrà risolvere di diritto il presente contratto, ai sensi dell’art. 1456 del codice civile, previa dichiarazione, da comunicarsi al Professionista con raccomandata a/r o posta elettronica certificata e salvo il diritto al risarcimento degli eventuali maggiori danni.</w:t>
      </w:r>
    </w:p>
    <w:p w14:paraId="32634635" w14:textId="6CAE277D" w:rsidR="00D40E2E" w:rsidRPr="00B61BF1" w:rsidRDefault="00D40E2E" w:rsidP="00716D42">
      <w:pPr>
        <w:spacing w:after="0" w:line="360" w:lineRule="auto"/>
        <w:jc w:val="both"/>
        <w:rPr>
          <w:rFonts w:ascii="Segoe Condensed" w:eastAsiaTheme="minorEastAsia" w:hAnsi="Segoe Condensed"/>
          <w:color w:val="000000"/>
          <w:sz w:val="26"/>
          <w:szCs w:val="26"/>
          <w:lang w:eastAsia="it-IT"/>
        </w:rPr>
      </w:pPr>
      <w:r w:rsidRPr="00716D42">
        <w:rPr>
          <w:rFonts w:ascii="Segoe Condensed" w:eastAsiaTheme="minorEastAsia" w:hAnsi="Segoe Condensed"/>
          <w:color w:val="000000"/>
          <w:sz w:val="26"/>
          <w:szCs w:val="26"/>
          <w:lang w:eastAsia="it-IT"/>
        </w:rPr>
        <w:t>Resta inteso che in caso di inadempienze riscontrate dal Professionista cui normativamente corre l’obbligo di intervento da parte dello stesso, questi potrà procedere come meglio riterrà.</w:t>
      </w:r>
    </w:p>
    <w:p w14:paraId="0D280286" w14:textId="77777777" w:rsidR="00B61BF1" w:rsidRPr="00B61BF1" w:rsidRDefault="00B61BF1" w:rsidP="00716D42">
      <w:pPr>
        <w:spacing w:after="0" w:line="360" w:lineRule="auto"/>
        <w:jc w:val="both"/>
        <w:rPr>
          <w:rFonts w:ascii="Segoe Condensed" w:eastAsiaTheme="minorEastAsia" w:hAnsi="Segoe Condensed"/>
          <w:color w:val="000000"/>
          <w:sz w:val="26"/>
          <w:szCs w:val="26"/>
          <w:lang w:eastAsia="it-IT"/>
        </w:rPr>
      </w:pPr>
    </w:p>
    <w:p w14:paraId="52F58933" w14:textId="621329AA" w:rsidR="00B61BF1" w:rsidRPr="00B61BF1" w:rsidRDefault="00D40E2E" w:rsidP="00716D42">
      <w:pPr>
        <w:numPr>
          <w:ilvl w:val="0"/>
          <w:numId w:val="2"/>
        </w:numPr>
        <w:spacing w:after="0" w:line="360" w:lineRule="auto"/>
        <w:contextualSpacing/>
        <w:jc w:val="both"/>
        <w:rPr>
          <w:rFonts w:ascii="Segoe Condensed" w:eastAsiaTheme="minorEastAsia" w:hAnsi="Segoe Condensed"/>
          <w:b/>
          <w:color w:val="000000"/>
          <w:sz w:val="26"/>
          <w:szCs w:val="26"/>
          <w:lang w:eastAsia="it-IT"/>
        </w:rPr>
      </w:pPr>
      <w:r w:rsidRPr="00716D42">
        <w:rPr>
          <w:rFonts w:ascii="Segoe Condensed" w:eastAsiaTheme="minorEastAsia" w:hAnsi="Segoe Condensed"/>
          <w:b/>
          <w:color w:val="000000"/>
          <w:sz w:val="26"/>
          <w:szCs w:val="26"/>
          <w:lang w:eastAsia="it-IT"/>
        </w:rPr>
        <w:t>CESSAZIONE DELLA CARICA</w:t>
      </w:r>
    </w:p>
    <w:p w14:paraId="7D73AFBA" w14:textId="1D7572F8" w:rsidR="00D40E2E" w:rsidRPr="00716D42" w:rsidRDefault="00D40E2E" w:rsidP="00716D42">
      <w:pPr>
        <w:shd w:val="clear" w:color="auto" w:fill="FFFFFF"/>
        <w:spacing w:after="0" w:line="360" w:lineRule="auto"/>
        <w:jc w:val="both"/>
        <w:textAlignment w:val="baseline"/>
        <w:rPr>
          <w:rFonts w:ascii="Segoe Condensed" w:eastAsia="Times New Roman" w:hAnsi="Segoe Condensed" w:cs="Times New Roman"/>
          <w:color w:val="333333"/>
          <w:sz w:val="26"/>
          <w:szCs w:val="26"/>
          <w:lang w:eastAsia="it-IT"/>
        </w:rPr>
      </w:pPr>
      <w:r w:rsidRPr="00716D42">
        <w:rPr>
          <w:rFonts w:ascii="Segoe Condensed" w:eastAsia="Times New Roman" w:hAnsi="Segoe Condensed" w:cs="Times New Roman"/>
          <w:color w:val="333333"/>
          <w:sz w:val="26"/>
          <w:szCs w:val="26"/>
          <w:lang w:eastAsia="it-IT"/>
        </w:rPr>
        <w:t>I</w:t>
      </w:r>
      <w:r w:rsidR="00EF6EF0" w:rsidRPr="00716D42">
        <w:rPr>
          <w:rFonts w:ascii="Segoe Condensed" w:eastAsia="Times New Roman" w:hAnsi="Segoe Condensed" w:cs="Times New Roman"/>
          <w:color w:val="333333"/>
          <w:sz w:val="26"/>
          <w:szCs w:val="26"/>
          <w:lang w:eastAsia="it-IT"/>
        </w:rPr>
        <w:t>l</w:t>
      </w:r>
      <w:r w:rsidRPr="00716D42">
        <w:rPr>
          <w:rFonts w:ascii="Segoe Condensed" w:eastAsia="Times New Roman" w:hAnsi="Segoe Condensed" w:cs="Times New Roman"/>
          <w:color w:val="333333"/>
          <w:sz w:val="26"/>
          <w:szCs w:val="26"/>
          <w:lang w:eastAsia="it-IT"/>
        </w:rPr>
        <w:t xml:space="preserve"> mandato potrà cessare per le cause di </w:t>
      </w:r>
      <w:r w:rsidRPr="00D40E2E">
        <w:rPr>
          <w:rFonts w:ascii="Segoe Condensed" w:eastAsia="Times New Roman" w:hAnsi="Segoe Condensed" w:cs="Times New Roman"/>
          <w:color w:val="333333"/>
          <w:sz w:val="26"/>
          <w:szCs w:val="26"/>
          <w:lang w:eastAsia="it-IT"/>
        </w:rPr>
        <w:t>morte, scadenza naturale dell’in</w:t>
      </w:r>
      <w:r w:rsidRPr="00D40E2E">
        <w:rPr>
          <w:rFonts w:ascii="Segoe Condensed" w:eastAsia="Times New Roman" w:hAnsi="Segoe Condensed" w:cs="Times New Roman"/>
          <w:color w:val="333333"/>
          <w:sz w:val="26"/>
          <w:szCs w:val="26"/>
          <w:lang w:eastAsia="it-IT"/>
        </w:rPr>
        <w:softHyphen/>
        <w:t>ca</w:t>
      </w:r>
      <w:r w:rsidRPr="00D40E2E">
        <w:rPr>
          <w:rFonts w:ascii="Segoe Condensed" w:eastAsia="Times New Roman" w:hAnsi="Segoe Condensed" w:cs="Times New Roman"/>
          <w:color w:val="333333"/>
          <w:sz w:val="26"/>
          <w:szCs w:val="26"/>
          <w:lang w:eastAsia="it-IT"/>
        </w:rPr>
        <w:softHyphen/>
        <w:t>rico, decadenza, revoca e rinuncia.</w:t>
      </w:r>
    </w:p>
    <w:p w14:paraId="3D173433" w14:textId="250EA067" w:rsidR="007D673C" w:rsidRPr="00716D42" w:rsidRDefault="007D673C" w:rsidP="00716D42">
      <w:pPr>
        <w:shd w:val="clear" w:color="auto" w:fill="FFFFFF"/>
        <w:spacing w:after="0" w:line="360" w:lineRule="auto"/>
        <w:jc w:val="both"/>
        <w:textAlignment w:val="baseline"/>
        <w:rPr>
          <w:rFonts w:ascii="Segoe Condensed" w:eastAsia="Times New Roman" w:hAnsi="Segoe Condensed" w:cs="Times New Roman"/>
          <w:color w:val="333333"/>
          <w:sz w:val="26"/>
          <w:szCs w:val="26"/>
          <w:lang w:eastAsia="it-IT"/>
        </w:rPr>
      </w:pPr>
      <w:r w:rsidRPr="00716D42">
        <w:rPr>
          <w:rFonts w:ascii="Segoe Condensed" w:eastAsia="Times New Roman" w:hAnsi="Segoe Condensed" w:cs="Times New Roman"/>
          <w:color w:val="333333"/>
          <w:sz w:val="26"/>
          <w:szCs w:val="26"/>
          <w:lang w:eastAsia="it-IT"/>
        </w:rPr>
        <w:lastRenderedPageBreak/>
        <w:t>La decadenza interverrà al venir meno anche di una sola delle condizioni di cui all’articolo 6.</w:t>
      </w:r>
    </w:p>
    <w:p w14:paraId="3684B4D1" w14:textId="0A152F47" w:rsidR="00D40E2E" w:rsidRPr="00716D42" w:rsidRDefault="007D673C" w:rsidP="00716D42">
      <w:pPr>
        <w:shd w:val="clear" w:color="auto" w:fill="FFFFFF"/>
        <w:spacing w:after="0" w:line="360" w:lineRule="auto"/>
        <w:jc w:val="both"/>
        <w:textAlignment w:val="baseline"/>
        <w:rPr>
          <w:rFonts w:ascii="Segoe Condensed" w:eastAsia="Times New Roman" w:hAnsi="Segoe Condensed" w:cs="Times New Roman"/>
          <w:color w:val="333333"/>
          <w:sz w:val="26"/>
          <w:szCs w:val="26"/>
          <w:lang w:eastAsia="it-IT"/>
        </w:rPr>
      </w:pPr>
      <w:r w:rsidRPr="00716D42">
        <w:rPr>
          <w:rFonts w:ascii="Segoe Condensed" w:eastAsia="Times New Roman" w:hAnsi="Segoe Condensed" w:cs="Times New Roman"/>
          <w:color w:val="333333"/>
          <w:sz w:val="26"/>
          <w:szCs w:val="26"/>
          <w:lang w:eastAsia="it-IT"/>
        </w:rPr>
        <w:t xml:space="preserve">La revoca potrà intervenire esclusivamente </w:t>
      </w:r>
      <w:r w:rsidR="00D40E2E" w:rsidRPr="00D40E2E">
        <w:rPr>
          <w:rFonts w:ascii="Segoe Condensed" w:eastAsia="Times New Roman" w:hAnsi="Segoe Condensed" w:cs="Times New Roman"/>
          <w:color w:val="333333"/>
          <w:sz w:val="26"/>
          <w:szCs w:val="26"/>
          <w:lang w:eastAsia="it-IT"/>
        </w:rPr>
        <w:t>per giusta causa a seguito di una deliberazione assembleare</w:t>
      </w:r>
      <w:r w:rsidRPr="00716D42">
        <w:rPr>
          <w:rFonts w:ascii="Segoe Condensed" w:eastAsia="Times New Roman" w:hAnsi="Segoe Condensed" w:cs="Times New Roman"/>
          <w:color w:val="333333"/>
          <w:sz w:val="26"/>
          <w:szCs w:val="26"/>
          <w:lang w:eastAsia="it-IT"/>
        </w:rPr>
        <w:t>.</w:t>
      </w:r>
    </w:p>
    <w:p w14:paraId="5F58435C" w14:textId="633ED0E4" w:rsidR="007D673C" w:rsidRPr="00716D42" w:rsidRDefault="007D673C" w:rsidP="00716D42">
      <w:pPr>
        <w:shd w:val="clear" w:color="auto" w:fill="FFFFFF"/>
        <w:spacing w:after="0" w:line="360" w:lineRule="auto"/>
        <w:jc w:val="both"/>
        <w:textAlignment w:val="baseline"/>
        <w:rPr>
          <w:rFonts w:ascii="Segoe Condensed" w:eastAsia="Times New Roman" w:hAnsi="Segoe Condensed" w:cs="Times New Roman"/>
          <w:color w:val="333333"/>
          <w:sz w:val="26"/>
          <w:szCs w:val="26"/>
          <w:lang w:eastAsia="it-IT"/>
        </w:rPr>
      </w:pPr>
      <w:r w:rsidRPr="00716D42">
        <w:rPr>
          <w:rFonts w:ascii="Segoe Condensed" w:eastAsia="Times New Roman" w:hAnsi="Segoe Condensed" w:cs="Times New Roman"/>
          <w:color w:val="333333"/>
          <w:sz w:val="26"/>
          <w:szCs w:val="26"/>
          <w:lang w:eastAsia="it-IT"/>
        </w:rPr>
        <w:t xml:space="preserve">In caso di rinuncia da parte del Professionista questi dovrà darne preventiva comunicazione con preavviso di sei mesi mezzo PEC; il mancato rispetto del preavviso </w:t>
      </w:r>
      <w:r w:rsidR="00D40E2E" w:rsidRPr="00D40E2E">
        <w:rPr>
          <w:rFonts w:ascii="Segoe Condensed" w:eastAsia="Times New Roman" w:hAnsi="Segoe Condensed" w:cs="Times New Roman"/>
          <w:color w:val="333333"/>
          <w:sz w:val="26"/>
          <w:szCs w:val="26"/>
          <w:lang w:eastAsia="it-IT"/>
        </w:rPr>
        <w:t xml:space="preserve">è motivo di risarcimento del danno subito </w:t>
      </w:r>
      <w:r w:rsidRPr="00716D42">
        <w:rPr>
          <w:rFonts w:ascii="Segoe Condensed" w:eastAsia="Times New Roman" w:hAnsi="Segoe Condensed" w:cs="Times New Roman"/>
          <w:color w:val="333333"/>
          <w:sz w:val="26"/>
          <w:szCs w:val="26"/>
          <w:lang w:eastAsia="it-IT"/>
        </w:rPr>
        <w:t>dall</w:t>
      </w:r>
      <w:r w:rsidR="009B46BF">
        <w:rPr>
          <w:rFonts w:ascii="Segoe Condensed" w:eastAsia="Times New Roman" w:hAnsi="Segoe Condensed" w:cs="Times New Roman"/>
          <w:color w:val="333333"/>
          <w:sz w:val="26"/>
          <w:szCs w:val="26"/>
          <w:lang w:eastAsia="it-IT"/>
        </w:rPr>
        <w:t>’Ente</w:t>
      </w:r>
      <w:r w:rsidRPr="00716D42">
        <w:rPr>
          <w:rFonts w:ascii="Segoe Condensed" w:eastAsia="Times New Roman" w:hAnsi="Segoe Condensed" w:cs="Times New Roman"/>
          <w:color w:val="333333"/>
          <w:sz w:val="26"/>
          <w:szCs w:val="26"/>
          <w:lang w:eastAsia="it-IT"/>
        </w:rPr>
        <w:t>.</w:t>
      </w:r>
    </w:p>
    <w:p w14:paraId="2FCBAFCA" w14:textId="57B020CE" w:rsidR="00D40E2E" w:rsidRPr="00716D42" w:rsidRDefault="007D673C" w:rsidP="00716D42">
      <w:pPr>
        <w:spacing w:after="0" w:line="360" w:lineRule="auto"/>
        <w:jc w:val="both"/>
        <w:rPr>
          <w:rFonts w:ascii="Segoe Condensed" w:eastAsiaTheme="minorEastAsia" w:hAnsi="Segoe Condensed"/>
          <w:color w:val="000000"/>
          <w:sz w:val="26"/>
          <w:szCs w:val="26"/>
          <w:lang w:eastAsia="it-IT"/>
        </w:rPr>
      </w:pPr>
      <w:r w:rsidRPr="00716D42">
        <w:rPr>
          <w:rFonts w:ascii="Segoe Condensed" w:eastAsiaTheme="minorEastAsia" w:hAnsi="Segoe Condensed"/>
          <w:color w:val="000000"/>
          <w:sz w:val="26"/>
          <w:szCs w:val="26"/>
          <w:lang w:eastAsia="it-IT"/>
        </w:rPr>
        <w:t>Altresì il Professionista dovrà provvedere, in considerazione della natura dell</w:t>
      </w:r>
      <w:r w:rsidR="009B46BF">
        <w:rPr>
          <w:rFonts w:ascii="Segoe Condensed" w:eastAsiaTheme="minorEastAsia" w:hAnsi="Segoe Condensed"/>
          <w:color w:val="000000"/>
          <w:sz w:val="26"/>
          <w:szCs w:val="26"/>
          <w:lang w:eastAsia="it-IT"/>
        </w:rPr>
        <w:t>’Ente</w:t>
      </w:r>
      <w:r w:rsidRPr="00716D42">
        <w:rPr>
          <w:rFonts w:ascii="Segoe Condensed" w:eastAsiaTheme="minorEastAsia" w:hAnsi="Segoe Condensed"/>
          <w:color w:val="000000"/>
          <w:sz w:val="26"/>
          <w:szCs w:val="26"/>
          <w:lang w:eastAsia="it-IT"/>
        </w:rPr>
        <w:t xml:space="preserve"> e della peculiarità della carica, a predisporre una relazione conclusiva dell’attività avendo cura di produrre tutta la documentazione del caso così da consentire al Professionista subentrante di esercitare l’attività senza alcun tipo di problema o criticità.</w:t>
      </w:r>
    </w:p>
    <w:p w14:paraId="4171EAB4" w14:textId="0A1AC0EC" w:rsidR="007D673C" w:rsidRPr="00716D42" w:rsidRDefault="007D673C" w:rsidP="00716D42">
      <w:pPr>
        <w:spacing w:after="0" w:line="360" w:lineRule="auto"/>
        <w:jc w:val="both"/>
        <w:rPr>
          <w:rFonts w:ascii="Segoe Condensed" w:eastAsiaTheme="minorEastAsia" w:hAnsi="Segoe Condensed"/>
          <w:color w:val="000000"/>
          <w:sz w:val="26"/>
          <w:szCs w:val="26"/>
          <w:lang w:eastAsia="it-IT"/>
        </w:rPr>
      </w:pPr>
      <w:r w:rsidRPr="00716D42">
        <w:rPr>
          <w:rFonts w:ascii="Segoe Condensed" w:eastAsiaTheme="minorEastAsia" w:hAnsi="Segoe Condensed"/>
          <w:color w:val="000000"/>
          <w:sz w:val="26"/>
          <w:szCs w:val="26"/>
          <w:lang w:eastAsia="it-IT"/>
        </w:rPr>
        <w:t>Il Professionista, al di là del preavviso, dovrà dare la propria disponibilità per eventuali approfondimenti nell’arco dei successivi cinque mesi dalla cessazione della propria carica.</w:t>
      </w:r>
    </w:p>
    <w:p w14:paraId="55262CA9" w14:textId="77777777" w:rsidR="00D40E2E" w:rsidRPr="00716D42" w:rsidRDefault="00D40E2E" w:rsidP="00716D42">
      <w:pPr>
        <w:spacing w:after="0" w:line="360" w:lineRule="auto"/>
        <w:jc w:val="both"/>
        <w:rPr>
          <w:rFonts w:ascii="Segoe Condensed" w:eastAsiaTheme="minorEastAsia" w:hAnsi="Segoe Condensed"/>
          <w:color w:val="000000"/>
          <w:sz w:val="26"/>
          <w:szCs w:val="26"/>
          <w:lang w:eastAsia="it-IT"/>
        </w:rPr>
      </w:pPr>
    </w:p>
    <w:p w14:paraId="51C0167B" w14:textId="20F93E0F" w:rsidR="00B61BF1" w:rsidRPr="00B61BF1" w:rsidRDefault="00716D42" w:rsidP="00716D42">
      <w:pPr>
        <w:numPr>
          <w:ilvl w:val="0"/>
          <w:numId w:val="2"/>
        </w:numPr>
        <w:spacing w:after="0" w:line="360" w:lineRule="auto"/>
        <w:contextualSpacing/>
        <w:jc w:val="both"/>
        <w:rPr>
          <w:rFonts w:ascii="Segoe Condensed" w:eastAsiaTheme="minorEastAsia" w:hAnsi="Segoe Condensed"/>
          <w:b/>
          <w:color w:val="000000"/>
          <w:sz w:val="26"/>
          <w:szCs w:val="26"/>
          <w:lang w:eastAsia="it-IT"/>
        </w:rPr>
      </w:pPr>
      <w:r w:rsidRPr="00716D42">
        <w:rPr>
          <w:rFonts w:ascii="Segoe Condensed" w:eastAsiaTheme="minorEastAsia" w:hAnsi="Segoe Condensed"/>
          <w:b/>
          <w:color w:val="000000"/>
          <w:sz w:val="26"/>
          <w:szCs w:val="26"/>
          <w:lang w:eastAsia="it-IT"/>
        </w:rPr>
        <w:t xml:space="preserve"> </w:t>
      </w:r>
      <w:r w:rsidRPr="00716D42">
        <w:rPr>
          <w:rFonts w:ascii="Segoe Condensed" w:eastAsiaTheme="minorEastAsia" w:hAnsi="Segoe Condensed"/>
          <w:b/>
          <w:color w:val="000000"/>
          <w:sz w:val="26"/>
          <w:szCs w:val="26"/>
          <w:lang w:eastAsia="it-IT"/>
        </w:rPr>
        <w:tab/>
        <w:t>TRATTAMENTO DEI DATI PERSONALI</w:t>
      </w:r>
    </w:p>
    <w:p w14:paraId="512B4613" w14:textId="053BC4DE" w:rsidR="00B61BF1" w:rsidRPr="00B61BF1" w:rsidRDefault="00B61BF1" w:rsidP="00716D42">
      <w:pPr>
        <w:spacing w:after="0" w:line="360" w:lineRule="auto"/>
        <w:jc w:val="both"/>
        <w:rPr>
          <w:rFonts w:ascii="Segoe Condensed" w:eastAsiaTheme="minorEastAsia" w:hAnsi="Segoe Condensed"/>
          <w:color w:val="000000"/>
          <w:sz w:val="26"/>
          <w:szCs w:val="26"/>
          <w:lang w:eastAsia="it-IT"/>
        </w:rPr>
      </w:pPr>
      <w:r w:rsidRPr="00B61BF1">
        <w:rPr>
          <w:rFonts w:ascii="Segoe Condensed" w:eastAsiaTheme="minorEastAsia" w:hAnsi="Segoe Condensed"/>
          <w:color w:val="000000"/>
          <w:sz w:val="26"/>
          <w:szCs w:val="26"/>
          <w:lang w:eastAsia="it-IT"/>
        </w:rPr>
        <w:t>I dati personali acquisiti ai fini della stipula del presente contratto di incarico professionale sono raccolti e trattati da</w:t>
      </w:r>
      <w:r w:rsidR="009B46BF">
        <w:rPr>
          <w:rFonts w:ascii="Segoe Condensed" w:eastAsiaTheme="minorEastAsia" w:hAnsi="Segoe Condensed"/>
          <w:color w:val="000000"/>
          <w:sz w:val="26"/>
          <w:szCs w:val="26"/>
          <w:lang w:eastAsia="it-IT"/>
        </w:rPr>
        <w:t>ll’OAR</w:t>
      </w:r>
      <w:r w:rsidR="007D673C" w:rsidRPr="00716D42">
        <w:rPr>
          <w:rFonts w:ascii="Segoe Condensed" w:eastAsiaTheme="minorEastAsia" w:hAnsi="Segoe Condensed"/>
          <w:color w:val="000000"/>
          <w:sz w:val="26"/>
          <w:szCs w:val="26"/>
          <w:lang w:eastAsia="it-IT"/>
        </w:rPr>
        <w:t xml:space="preserve"> </w:t>
      </w:r>
      <w:r w:rsidRPr="00B61BF1">
        <w:rPr>
          <w:rFonts w:ascii="Segoe Condensed" w:eastAsiaTheme="minorEastAsia" w:hAnsi="Segoe Condensed"/>
          <w:color w:val="000000"/>
          <w:sz w:val="26"/>
          <w:szCs w:val="26"/>
          <w:lang w:eastAsia="it-IT"/>
        </w:rPr>
        <w:t xml:space="preserve">nel rispetto di quanto previsto dalla normativa vigente, anche con l’ausilio di mezzi elettronici, esclusivamente per le finalità connesse alla gestione dell’incarico stesso e per dare esecuzione ad obblighi previsti dalla legge. I suddetti dati saranno trattati nel rispetto della vigente normativa e, pertanto, ove necessario, potranno essere oggetto di pubblicazione in ottemperanza a quanto previsto dal </w:t>
      </w:r>
      <w:r w:rsidR="009B46BF" w:rsidRPr="00B61BF1">
        <w:rPr>
          <w:rFonts w:ascii="Segoe Condensed" w:eastAsiaTheme="minorEastAsia" w:hAnsi="Segoe Condensed"/>
          <w:color w:val="000000"/>
          <w:sz w:val="26"/>
          <w:szCs w:val="26"/>
          <w:lang w:eastAsia="it-IT"/>
        </w:rPr>
        <w:t>D.lgs.</w:t>
      </w:r>
      <w:r w:rsidRPr="00B61BF1">
        <w:rPr>
          <w:rFonts w:ascii="Segoe Condensed" w:eastAsiaTheme="minorEastAsia" w:hAnsi="Segoe Condensed"/>
          <w:color w:val="000000"/>
          <w:sz w:val="26"/>
          <w:szCs w:val="26"/>
          <w:lang w:eastAsia="it-IT"/>
        </w:rPr>
        <w:t xml:space="preserve"> 33/2013, per le finalità di trasparenza in esso previste.</w:t>
      </w:r>
    </w:p>
    <w:p w14:paraId="042C1522" w14:textId="77777777" w:rsidR="00B61BF1" w:rsidRPr="00B61BF1" w:rsidRDefault="00B61BF1" w:rsidP="00716D42">
      <w:pPr>
        <w:spacing w:after="0" w:line="360" w:lineRule="auto"/>
        <w:jc w:val="both"/>
        <w:rPr>
          <w:rFonts w:ascii="Segoe Condensed" w:eastAsiaTheme="minorEastAsia" w:hAnsi="Segoe Condensed"/>
          <w:color w:val="000000"/>
          <w:sz w:val="26"/>
          <w:szCs w:val="26"/>
          <w:lang w:eastAsia="it-IT"/>
        </w:rPr>
      </w:pPr>
      <w:r w:rsidRPr="00B61BF1">
        <w:rPr>
          <w:rFonts w:ascii="Segoe Condensed" w:eastAsiaTheme="minorEastAsia" w:hAnsi="Segoe Condensed"/>
          <w:color w:val="000000"/>
          <w:sz w:val="26"/>
          <w:szCs w:val="26"/>
          <w:lang w:eastAsia="it-IT"/>
        </w:rPr>
        <w:t>Con la sottoscrizione del presente contratto il Professionista dichiara di aver ricevuto l’informativa ai sensi e per gli effetti del Regolamento UE n. 679/2016, che si allega al presente contratto e che ne costituisce parte integrante.</w:t>
      </w:r>
    </w:p>
    <w:p w14:paraId="6EC2726E" w14:textId="77777777" w:rsidR="007D673C" w:rsidRPr="00716D42" w:rsidRDefault="007D673C" w:rsidP="00716D42">
      <w:pPr>
        <w:spacing w:after="0" w:line="360" w:lineRule="auto"/>
        <w:jc w:val="both"/>
        <w:rPr>
          <w:rFonts w:ascii="Segoe Condensed" w:eastAsiaTheme="minorEastAsia" w:hAnsi="Segoe Condensed"/>
          <w:color w:val="000000"/>
          <w:sz w:val="26"/>
          <w:szCs w:val="26"/>
          <w:lang w:eastAsia="it-IT"/>
        </w:rPr>
      </w:pPr>
    </w:p>
    <w:p w14:paraId="34ACC93E" w14:textId="68EC14F6" w:rsidR="007D673C" w:rsidRPr="00716D42" w:rsidRDefault="00716D42" w:rsidP="00716D42">
      <w:pPr>
        <w:pStyle w:val="Paragrafoelenco"/>
        <w:numPr>
          <w:ilvl w:val="0"/>
          <w:numId w:val="2"/>
        </w:numPr>
        <w:spacing w:after="0" w:line="360" w:lineRule="auto"/>
        <w:jc w:val="both"/>
        <w:rPr>
          <w:rFonts w:ascii="Segoe Condensed" w:eastAsiaTheme="minorEastAsia" w:hAnsi="Segoe Condensed"/>
          <w:b/>
          <w:bCs/>
          <w:color w:val="000000"/>
          <w:sz w:val="26"/>
          <w:szCs w:val="26"/>
          <w:lang w:eastAsia="it-IT"/>
        </w:rPr>
      </w:pPr>
      <w:r w:rsidRPr="00716D42">
        <w:rPr>
          <w:rFonts w:ascii="Segoe Condensed" w:eastAsiaTheme="minorEastAsia" w:hAnsi="Segoe Condensed"/>
          <w:color w:val="000000"/>
          <w:sz w:val="26"/>
          <w:szCs w:val="26"/>
          <w:lang w:eastAsia="it-IT"/>
        </w:rPr>
        <w:t xml:space="preserve"> </w:t>
      </w:r>
      <w:r w:rsidRPr="00716D42">
        <w:rPr>
          <w:rFonts w:ascii="Segoe Condensed" w:eastAsiaTheme="minorEastAsia" w:hAnsi="Segoe Condensed"/>
          <w:color w:val="000000"/>
          <w:sz w:val="26"/>
          <w:szCs w:val="26"/>
          <w:lang w:eastAsia="it-IT"/>
        </w:rPr>
        <w:tab/>
      </w:r>
      <w:r w:rsidRPr="00716D42">
        <w:rPr>
          <w:rFonts w:ascii="Segoe Condensed" w:eastAsiaTheme="minorEastAsia" w:hAnsi="Segoe Condensed"/>
          <w:b/>
          <w:bCs/>
          <w:color w:val="000000"/>
          <w:sz w:val="26"/>
          <w:szCs w:val="26"/>
          <w:lang w:eastAsia="it-IT"/>
        </w:rPr>
        <w:t>FORO COMPETENTE</w:t>
      </w:r>
    </w:p>
    <w:p w14:paraId="613D1A17" w14:textId="63B11CEC" w:rsidR="007D673C" w:rsidRPr="00716D42" w:rsidRDefault="007D673C" w:rsidP="00716D42">
      <w:pPr>
        <w:spacing w:after="0" w:line="360" w:lineRule="auto"/>
        <w:jc w:val="both"/>
        <w:rPr>
          <w:rFonts w:ascii="Segoe Condensed" w:eastAsiaTheme="minorEastAsia" w:hAnsi="Segoe Condensed"/>
          <w:color w:val="000000"/>
          <w:sz w:val="26"/>
          <w:szCs w:val="26"/>
          <w:lang w:eastAsia="it-IT"/>
        </w:rPr>
      </w:pPr>
      <w:r w:rsidRPr="00716D42">
        <w:rPr>
          <w:rFonts w:ascii="Segoe Condensed" w:eastAsiaTheme="minorEastAsia" w:hAnsi="Segoe Condensed"/>
          <w:color w:val="000000"/>
          <w:sz w:val="26"/>
          <w:szCs w:val="26"/>
          <w:lang w:eastAsia="it-IT"/>
        </w:rPr>
        <w:lastRenderedPageBreak/>
        <w:t>Ogni controversia inerente all’applicazione e/o interpretazione del presente contratto è devoluta alla cognizione del Foro di Roma.</w:t>
      </w:r>
    </w:p>
    <w:p w14:paraId="1332060C" w14:textId="77777777" w:rsidR="007D673C" w:rsidRPr="00716D42" w:rsidRDefault="007D673C" w:rsidP="00716D42">
      <w:pPr>
        <w:spacing w:after="0" w:line="360" w:lineRule="auto"/>
        <w:contextualSpacing/>
        <w:jc w:val="both"/>
        <w:rPr>
          <w:rFonts w:ascii="Segoe Condensed" w:eastAsiaTheme="minorEastAsia" w:hAnsi="Segoe Condensed"/>
          <w:b/>
          <w:color w:val="000000"/>
          <w:sz w:val="26"/>
          <w:szCs w:val="26"/>
          <w:lang w:eastAsia="it-IT"/>
        </w:rPr>
      </w:pPr>
    </w:p>
    <w:p w14:paraId="0FC66B01" w14:textId="32DF658A" w:rsidR="00B61BF1" w:rsidRPr="00B61BF1" w:rsidRDefault="00716D42" w:rsidP="00716D42">
      <w:pPr>
        <w:numPr>
          <w:ilvl w:val="0"/>
          <w:numId w:val="2"/>
        </w:numPr>
        <w:spacing w:after="0" w:line="360" w:lineRule="auto"/>
        <w:contextualSpacing/>
        <w:jc w:val="both"/>
        <w:rPr>
          <w:rFonts w:ascii="Segoe Condensed" w:eastAsiaTheme="minorEastAsia" w:hAnsi="Segoe Condensed"/>
          <w:b/>
          <w:color w:val="000000"/>
          <w:sz w:val="26"/>
          <w:szCs w:val="26"/>
          <w:lang w:eastAsia="it-IT"/>
        </w:rPr>
      </w:pPr>
      <w:r w:rsidRPr="00716D42">
        <w:rPr>
          <w:rFonts w:ascii="Segoe Condensed" w:eastAsiaTheme="minorEastAsia" w:hAnsi="Segoe Condensed"/>
          <w:b/>
          <w:color w:val="000000"/>
          <w:sz w:val="26"/>
          <w:szCs w:val="26"/>
          <w:lang w:eastAsia="it-IT"/>
        </w:rPr>
        <w:t>NORME DI RINVIO</w:t>
      </w:r>
    </w:p>
    <w:p w14:paraId="4A03BFE2" w14:textId="77777777" w:rsidR="00B61BF1" w:rsidRPr="00B61BF1" w:rsidRDefault="00B61BF1" w:rsidP="00716D42">
      <w:pPr>
        <w:spacing w:after="0" w:line="360" w:lineRule="auto"/>
        <w:jc w:val="both"/>
        <w:rPr>
          <w:rFonts w:ascii="Segoe Condensed" w:eastAsiaTheme="minorEastAsia" w:hAnsi="Segoe Condensed"/>
          <w:color w:val="000000"/>
          <w:sz w:val="26"/>
          <w:szCs w:val="26"/>
          <w:lang w:eastAsia="it-IT"/>
        </w:rPr>
      </w:pPr>
      <w:r w:rsidRPr="00B61BF1">
        <w:rPr>
          <w:rFonts w:ascii="Segoe Condensed" w:eastAsiaTheme="minorEastAsia" w:hAnsi="Segoe Condensed"/>
          <w:color w:val="000000"/>
          <w:sz w:val="26"/>
          <w:szCs w:val="26"/>
          <w:lang w:eastAsia="it-IT"/>
        </w:rPr>
        <w:t>Per quanto non previsto espressamente dal presente contratto, saranno applicabili le disposizioni normative vigenti in materia.</w:t>
      </w:r>
    </w:p>
    <w:p w14:paraId="0CE515A0" w14:textId="77777777" w:rsidR="00B61BF1" w:rsidRPr="00B61BF1" w:rsidRDefault="00B61BF1" w:rsidP="00716D42">
      <w:pPr>
        <w:spacing w:after="0" w:line="360" w:lineRule="auto"/>
        <w:jc w:val="both"/>
        <w:rPr>
          <w:rFonts w:ascii="Segoe Condensed" w:eastAsiaTheme="minorEastAsia" w:hAnsi="Segoe Condensed"/>
          <w:color w:val="000000"/>
          <w:sz w:val="26"/>
          <w:szCs w:val="26"/>
          <w:lang w:eastAsia="it-IT"/>
        </w:rPr>
      </w:pPr>
    </w:p>
    <w:p w14:paraId="5143F909" w14:textId="60FC37A9" w:rsidR="00912F10" w:rsidRPr="00716D42" w:rsidRDefault="00912F10" w:rsidP="00716D42">
      <w:pPr>
        <w:spacing w:after="0" w:line="360" w:lineRule="auto"/>
        <w:jc w:val="both"/>
        <w:rPr>
          <w:rFonts w:ascii="Segoe Condensed" w:hAnsi="Segoe Condensed"/>
          <w:sz w:val="26"/>
          <w:szCs w:val="26"/>
        </w:rPr>
      </w:pPr>
      <w:r w:rsidRPr="00716D42">
        <w:rPr>
          <w:rFonts w:ascii="Segoe Condensed" w:hAnsi="Segoe Condensed"/>
          <w:sz w:val="26"/>
          <w:szCs w:val="26"/>
        </w:rPr>
        <w:t>Il presente contratto è stato letto, approvato in ogni suo articolo e sottoscritto da entrambe le parti. La sua registrazione, se prevista dalla legge, avverrà a cura e spese della parte che ne farà richiesta.</w:t>
      </w:r>
    </w:p>
    <w:p w14:paraId="37B5BB71" w14:textId="77777777" w:rsidR="00912F10" w:rsidRPr="00716D42" w:rsidRDefault="00912F10" w:rsidP="00716D42">
      <w:pPr>
        <w:spacing w:after="0" w:line="360" w:lineRule="auto"/>
        <w:jc w:val="both"/>
        <w:rPr>
          <w:rFonts w:ascii="Segoe Condensed" w:hAnsi="Segoe Condensed"/>
          <w:sz w:val="26"/>
          <w:szCs w:val="26"/>
        </w:rPr>
      </w:pPr>
    </w:p>
    <w:p w14:paraId="487D34E5" w14:textId="77777777" w:rsidR="00912F10" w:rsidRPr="00716D42" w:rsidRDefault="00912F10" w:rsidP="00716D42">
      <w:pPr>
        <w:spacing w:after="0" w:line="360" w:lineRule="auto"/>
        <w:jc w:val="both"/>
        <w:rPr>
          <w:rFonts w:ascii="Segoe Condensed" w:hAnsi="Segoe Condensed"/>
          <w:sz w:val="26"/>
          <w:szCs w:val="26"/>
        </w:rPr>
      </w:pPr>
    </w:p>
    <w:p w14:paraId="06630D03" w14:textId="77777777" w:rsidR="00912F10" w:rsidRPr="00716D42" w:rsidRDefault="00912F10" w:rsidP="00716D42">
      <w:pPr>
        <w:spacing w:after="0" w:line="360" w:lineRule="auto"/>
        <w:jc w:val="both"/>
        <w:rPr>
          <w:rFonts w:ascii="Segoe Condensed" w:hAnsi="Segoe Condensed"/>
          <w:sz w:val="26"/>
          <w:szCs w:val="26"/>
        </w:rPr>
      </w:pPr>
    </w:p>
    <w:p w14:paraId="20F6DB12" w14:textId="09323A72" w:rsidR="00912F10" w:rsidRPr="00716D42" w:rsidRDefault="00912F10" w:rsidP="00716D42">
      <w:pPr>
        <w:spacing w:after="0" w:line="360" w:lineRule="auto"/>
        <w:jc w:val="both"/>
        <w:rPr>
          <w:rFonts w:ascii="Segoe Condensed" w:hAnsi="Segoe Condensed"/>
          <w:sz w:val="26"/>
          <w:szCs w:val="26"/>
        </w:rPr>
      </w:pPr>
      <w:r w:rsidRPr="00716D42">
        <w:rPr>
          <w:rFonts w:ascii="Segoe Condensed" w:hAnsi="Segoe Condensed"/>
          <w:sz w:val="26"/>
          <w:szCs w:val="26"/>
        </w:rPr>
        <w:t>Per il Committente</w:t>
      </w:r>
      <w:r w:rsidRPr="00716D42">
        <w:rPr>
          <w:rFonts w:ascii="Segoe Condensed" w:hAnsi="Segoe Condensed"/>
          <w:sz w:val="26"/>
          <w:szCs w:val="26"/>
        </w:rPr>
        <w:tab/>
      </w:r>
      <w:r w:rsidRPr="00716D42">
        <w:rPr>
          <w:rFonts w:ascii="Segoe Condensed" w:hAnsi="Segoe Condensed"/>
          <w:sz w:val="26"/>
          <w:szCs w:val="26"/>
        </w:rPr>
        <w:tab/>
      </w:r>
      <w:r w:rsidRPr="00716D42">
        <w:rPr>
          <w:rFonts w:ascii="Segoe Condensed" w:hAnsi="Segoe Condensed"/>
          <w:sz w:val="26"/>
          <w:szCs w:val="26"/>
        </w:rPr>
        <w:tab/>
      </w:r>
      <w:r w:rsidRPr="00716D42">
        <w:rPr>
          <w:rFonts w:ascii="Segoe Condensed" w:hAnsi="Segoe Condensed"/>
          <w:sz w:val="26"/>
          <w:szCs w:val="26"/>
        </w:rPr>
        <w:tab/>
      </w:r>
      <w:r w:rsidRPr="00716D42">
        <w:rPr>
          <w:rFonts w:ascii="Segoe Condensed" w:hAnsi="Segoe Condensed"/>
          <w:sz w:val="26"/>
          <w:szCs w:val="26"/>
        </w:rPr>
        <w:tab/>
      </w:r>
      <w:r w:rsidRPr="00716D42">
        <w:rPr>
          <w:rFonts w:ascii="Segoe Condensed" w:hAnsi="Segoe Condensed"/>
          <w:sz w:val="26"/>
          <w:szCs w:val="26"/>
        </w:rPr>
        <w:tab/>
      </w:r>
      <w:r w:rsidR="008D08D5">
        <w:rPr>
          <w:rFonts w:ascii="Segoe Condensed" w:hAnsi="Segoe Condensed"/>
          <w:sz w:val="26"/>
          <w:szCs w:val="26"/>
        </w:rPr>
        <w:t xml:space="preserve">    </w:t>
      </w:r>
      <w:r w:rsidRPr="00716D42">
        <w:rPr>
          <w:rFonts w:ascii="Segoe Condensed" w:hAnsi="Segoe Condensed"/>
          <w:sz w:val="26"/>
          <w:szCs w:val="26"/>
        </w:rPr>
        <w:t>Per il Professionista</w:t>
      </w:r>
    </w:p>
    <w:p w14:paraId="393F171C" w14:textId="77777777" w:rsidR="00912F10" w:rsidRPr="00716D42" w:rsidRDefault="00912F10" w:rsidP="00716D42">
      <w:pPr>
        <w:spacing w:after="0" w:line="360" w:lineRule="auto"/>
        <w:jc w:val="both"/>
        <w:rPr>
          <w:rFonts w:ascii="Segoe Condensed" w:hAnsi="Segoe Condensed"/>
          <w:sz w:val="26"/>
          <w:szCs w:val="26"/>
        </w:rPr>
      </w:pPr>
    </w:p>
    <w:sectPr w:rsidR="00912F10" w:rsidRPr="00716D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Condensed">
    <w:altName w:val="Tahoma"/>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64038"/>
    <w:multiLevelType w:val="hybridMultilevel"/>
    <w:tmpl w:val="80607A32"/>
    <w:lvl w:ilvl="0" w:tplc="0410000F">
      <w:start w:val="7"/>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A4474C9"/>
    <w:multiLevelType w:val="hybridMultilevel"/>
    <w:tmpl w:val="7CF416D8"/>
    <w:lvl w:ilvl="0" w:tplc="04100017">
      <w:start w:val="1"/>
      <w:numFmt w:val="lowerLetter"/>
      <w:lvlText w:val="%1)"/>
      <w:lvlJc w:val="left"/>
      <w:pPr>
        <w:ind w:left="720" w:hanging="360"/>
      </w:pPr>
    </w:lvl>
    <w:lvl w:ilvl="1" w:tplc="04100013">
      <w:start w:val="1"/>
      <w:numFmt w:val="upp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D10180F"/>
    <w:multiLevelType w:val="hybridMultilevel"/>
    <w:tmpl w:val="6F0816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4C60C2A"/>
    <w:multiLevelType w:val="hybridMultilevel"/>
    <w:tmpl w:val="BD4232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5F7226C"/>
    <w:multiLevelType w:val="hybridMultilevel"/>
    <w:tmpl w:val="9FF03E9C"/>
    <w:lvl w:ilvl="0" w:tplc="6B16BF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9330F88"/>
    <w:multiLevelType w:val="hybridMultilevel"/>
    <w:tmpl w:val="126E783E"/>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F10"/>
    <w:rsid w:val="000B3027"/>
    <w:rsid w:val="000C5F79"/>
    <w:rsid w:val="0027375F"/>
    <w:rsid w:val="00344B2F"/>
    <w:rsid w:val="00470E6E"/>
    <w:rsid w:val="004740B0"/>
    <w:rsid w:val="00586C93"/>
    <w:rsid w:val="005F18F5"/>
    <w:rsid w:val="00716D42"/>
    <w:rsid w:val="007752F3"/>
    <w:rsid w:val="007D673C"/>
    <w:rsid w:val="008D08D5"/>
    <w:rsid w:val="00912F10"/>
    <w:rsid w:val="009B46BF"/>
    <w:rsid w:val="009D584E"/>
    <w:rsid w:val="00A050F7"/>
    <w:rsid w:val="00A13A59"/>
    <w:rsid w:val="00B61BF1"/>
    <w:rsid w:val="00C70010"/>
    <w:rsid w:val="00D40E2E"/>
    <w:rsid w:val="00D413AD"/>
    <w:rsid w:val="00DB54B6"/>
    <w:rsid w:val="00DD0C5E"/>
    <w:rsid w:val="00EF6EF0"/>
    <w:rsid w:val="00F941BF"/>
    <w:rsid w:val="00F96C2A"/>
    <w:rsid w:val="00FD0F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1E1F5"/>
  <w15:chartTrackingRefBased/>
  <w15:docId w15:val="{CB944B25-461D-48BF-B327-70A92D00B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61BF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61BF1"/>
    <w:rPr>
      <w:rFonts w:ascii="Segoe UI" w:hAnsi="Segoe UI" w:cs="Segoe UI"/>
      <w:sz w:val="18"/>
      <w:szCs w:val="18"/>
    </w:rPr>
  </w:style>
  <w:style w:type="paragraph" w:styleId="Paragrafoelenco">
    <w:name w:val="List Paragraph"/>
    <w:basedOn w:val="Normale"/>
    <w:uiPriority w:val="34"/>
    <w:qFormat/>
    <w:rsid w:val="00D40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72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3250</Words>
  <Characters>18528</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Ascani</dc:creator>
  <cp:keywords/>
  <dc:description/>
  <cp:lastModifiedBy>marco orlandi</cp:lastModifiedBy>
  <cp:revision>3</cp:revision>
  <dcterms:created xsi:type="dcterms:W3CDTF">2025-04-28T12:40:00Z</dcterms:created>
  <dcterms:modified xsi:type="dcterms:W3CDTF">2025-04-29T09:30:00Z</dcterms:modified>
</cp:coreProperties>
</file>